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77" w:rsidRPr="002C54A3" w:rsidRDefault="00496577" w:rsidP="00FF7E42">
      <w:pPr>
        <w:spacing w:after="0" w:line="240" w:lineRule="auto"/>
        <w:ind w:left="7788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lang w:val="uk-UA"/>
        </w:rPr>
        <w:t xml:space="preserve">Проект </w:t>
      </w:r>
      <w:proofErr w:type="spellStart"/>
      <w:r w:rsidRPr="000E4E37">
        <w:rPr>
          <w:rFonts w:ascii="Times New Roman" w:hAnsi="Times New Roman"/>
          <w:lang w:val="uk-UA"/>
        </w:rPr>
        <w:t>Дубогрій</w:t>
      </w:r>
      <w:proofErr w:type="spellEnd"/>
      <w:r w:rsidRPr="000E4E37">
        <w:rPr>
          <w:rFonts w:ascii="Times New Roman" w:hAnsi="Times New Roman"/>
          <w:lang w:val="uk-UA"/>
        </w:rPr>
        <w:t xml:space="preserve"> Н.В.</w:t>
      </w:r>
    </w:p>
    <w:p w:rsidR="00FC28A3" w:rsidRDefault="00FC28A3" w:rsidP="00496577">
      <w:pPr>
        <w:pStyle w:val="1"/>
        <w:ind w:right="424"/>
        <w:rPr>
          <w:b w:val="0"/>
          <w:sz w:val="28"/>
        </w:rPr>
      </w:pPr>
    </w:p>
    <w:p w:rsidR="00496577" w:rsidRPr="000E4E37" w:rsidRDefault="00496577" w:rsidP="00496577">
      <w:pPr>
        <w:pStyle w:val="1"/>
        <w:ind w:right="424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496577" w:rsidRPr="000E4E37" w:rsidRDefault="00496577" w:rsidP="00496577">
      <w:pPr>
        <w:pStyle w:val="2"/>
        <w:ind w:right="424"/>
        <w:rPr>
          <w:b w:val="0"/>
          <w:lang w:val="uk-UA"/>
        </w:rPr>
      </w:pPr>
      <w:r w:rsidRPr="002C54A3">
        <w:rPr>
          <w:b w:val="0"/>
          <w:lang w:val="uk-UA"/>
        </w:rPr>
        <w:t>МИКОЛАЇВСЬКОЇ ОБЛАСТІ</w:t>
      </w:r>
    </w:p>
    <w:p w:rsidR="00496577" w:rsidRPr="002C54A3" w:rsidRDefault="00496577" w:rsidP="00496577">
      <w:pPr>
        <w:spacing w:after="0" w:line="240" w:lineRule="auto"/>
        <w:ind w:right="424"/>
        <w:jc w:val="center"/>
        <w:rPr>
          <w:rFonts w:ascii="Times New Roman" w:hAnsi="Times New Roman"/>
          <w:szCs w:val="28"/>
          <w:lang w:val="uk-UA"/>
        </w:rPr>
      </w:pPr>
    </w:p>
    <w:p w:rsidR="00496577" w:rsidRPr="000E4E37" w:rsidRDefault="00496577" w:rsidP="00496577">
      <w:pPr>
        <w:pStyle w:val="2"/>
        <w:ind w:right="424"/>
        <w:rPr>
          <w:sz w:val="32"/>
          <w:szCs w:val="32"/>
        </w:rPr>
      </w:pPr>
      <w:r w:rsidRPr="002C54A3">
        <w:rPr>
          <w:sz w:val="32"/>
          <w:szCs w:val="32"/>
          <w:lang w:val="uk-UA"/>
        </w:rPr>
        <w:t xml:space="preserve">Р І </w:t>
      </w:r>
      <w:proofErr w:type="spellStart"/>
      <w:r w:rsidRPr="000E4E37">
        <w:rPr>
          <w:sz w:val="32"/>
          <w:szCs w:val="32"/>
        </w:rPr>
        <w:t>Ш</w:t>
      </w:r>
      <w:proofErr w:type="spellEnd"/>
      <w:r w:rsidRPr="000E4E37">
        <w:rPr>
          <w:sz w:val="32"/>
          <w:szCs w:val="32"/>
        </w:rPr>
        <w:t xml:space="preserve"> Е Н </w:t>
      </w:r>
      <w:proofErr w:type="spellStart"/>
      <w:r w:rsidRPr="000E4E37">
        <w:rPr>
          <w:sz w:val="32"/>
          <w:szCs w:val="32"/>
        </w:rPr>
        <w:t>Н</w:t>
      </w:r>
      <w:proofErr w:type="spellEnd"/>
      <w:r w:rsidRPr="000E4E37">
        <w:rPr>
          <w:sz w:val="32"/>
          <w:szCs w:val="32"/>
        </w:rPr>
        <w:t xml:space="preserve"> Я</w:t>
      </w:r>
    </w:p>
    <w:p w:rsidR="00496577" w:rsidRDefault="00496577" w:rsidP="00496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6577" w:rsidRDefault="00496577" w:rsidP="0049657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C28A3" w:rsidRPr="00D903AB" w:rsidRDefault="00FC28A3" w:rsidP="0049657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496577" w:rsidRPr="00D903AB" w:rsidRDefault="00496577" w:rsidP="00496577">
      <w:pPr>
        <w:pStyle w:val="a5"/>
        <w:ind w:right="-284"/>
        <w:rPr>
          <w:rFonts w:ascii="Times New Roman" w:hAnsi="Times New Roman"/>
          <w:sz w:val="27"/>
          <w:szCs w:val="27"/>
        </w:rPr>
      </w:pPr>
      <w:r w:rsidRPr="00F95723">
        <w:rPr>
          <w:rFonts w:ascii="Times New Roman" w:hAnsi="Times New Roman"/>
          <w:sz w:val="27"/>
          <w:szCs w:val="27"/>
          <w:u w:val="single"/>
        </w:rPr>
        <w:t xml:space="preserve">               </w:t>
      </w:r>
      <w:r>
        <w:rPr>
          <w:rFonts w:ascii="Times New Roman" w:hAnsi="Times New Roman"/>
          <w:sz w:val="27"/>
          <w:szCs w:val="27"/>
          <w:u w:val="single"/>
          <w:lang w:val="uk-UA"/>
        </w:rPr>
        <w:t xml:space="preserve">      </w:t>
      </w:r>
      <w:r w:rsidRPr="00F95723">
        <w:rPr>
          <w:rFonts w:ascii="Times New Roman" w:hAnsi="Times New Roman"/>
          <w:sz w:val="27"/>
          <w:szCs w:val="27"/>
          <w:u w:val="single"/>
        </w:rPr>
        <w:t xml:space="preserve">     </w:t>
      </w:r>
      <w:r w:rsidRPr="00D903AB">
        <w:rPr>
          <w:rFonts w:ascii="Times New Roman" w:hAnsi="Times New Roman"/>
          <w:sz w:val="27"/>
          <w:szCs w:val="27"/>
          <w:u w:val="single"/>
        </w:rPr>
        <w:t xml:space="preserve"> 2016 року     </w:t>
      </w:r>
      <w:r w:rsidRPr="00D903AB">
        <w:rPr>
          <w:rFonts w:ascii="Times New Roman" w:hAnsi="Times New Roman"/>
          <w:sz w:val="27"/>
          <w:szCs w:val="27"/>
        </w:rPr>
        <w:t xml:space="preserve">   № </w:t>
      </w:r>
      <w:r w:rsidRPr="00D903AB">
        <w:rPr>
          <w:rFonts w:ascii="Times New Roman" w:hAnsi="Times New Roman"/>
          <w:sz w:val="27"/>
          <w:szCs w:val="27"/>
          <w:u w:val="single"/>
        </w:rPr>
        <w:t xml:space="preserve">    </w:t>
      </w:r>
      <w:r>
        <w:rPr>
          <w:rFonts w:ascii="Times New Roman" w:hAnsi="Times New Roman"/>
          <w:sz w:val="27"/>
          <w:szCs w:val="27"/>
          <w:u w:val="single"/>
          <w:lang w:val="uk-UA"/>
        </w:rPr>
        <w:t xml:space="preserve">           </w:t>
      </w:r>
      <w:r w:rsidRPr="00D903AB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  <w:lang w:val="uk-UA"/>
        </w:rPr>
        <w:t xml:space="preserve">     </w:t>
      </w:r>
      <w:r w:rsidRPr="00D903AB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FF7E42">
        <w:rPr>
          <w:rFonts w:ascii="Times New Roman" w:hAnsi="Times New Roman"/>
          <w:sz w:val="27"/>
          <w:szCs w:val="27"/>
          <w:lang w:val="uk-UA"/>
        </w:rPr>
        <w:t>Х</w:t>
      </w:r>
      <w:r w:rsidRPr="00D903A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903AB">
        <w:rPr>
          <w:rFonts w:ascii="Times New Roman" w:hAnsi="Times New Roman"/>
          <w:sz w:val="27"/>
          <w:szCs w:val="27"/>
        </w:rPr>
        <w:t>сесія</w:t>
      </w:r>
      <w:proofErr w:type="spellEnd"/>
      <w:r w:rsidRPr="00D903A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903AB">
        <w:rPr>
          <w:rFonts w:ascii="Times New Roman" w:hAnsi="Times New Roman"/>
          <w:sz w:val="27"/>
          <w:szCs w:val="27"/>
        </w:rPr>
        <w:t>сьомого</w:t>
      </w:r>
      <w:proofErr w:type="spellEnd"/>
      <w:r w:rsidRPr="00D903A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903AB">
        <w:rPr>
          <w:rFonts w:ascii="Times New Roman" w:hAnsi="Times New Roman"/>
          <w:sz w:val="27"/>
          <w:szCs w:val="27"/>
        </w:rPr>
        <w:t>скликання</w:t>
      </w:r>
      <w:proofErr w:type="spellEnd"/>
    </w:p>
    <w:p w:rsidR="00496577" w:rsidRDefault="00496577" w:rsidP="0049657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903AB">
        <w:rPr>
          <w:rFonts w:ascii="Times New Roman" w:hAnsi="Times New Roman"/>
          <w:sz w:val="24"/>
          <w:szCs w:val="24"/>
        </w:rPr>
        <w:t xml:space="preserve">                  Баштанка</w:t>
      </w:r>
    </w:p>
    <w:p w:rsidR="00496577" w:rsidRPr="00553F85" w:rsidRDefault="00496577" w:rsidP="00496577">
      <w:pPr>
        <w:spacing w:after="0" w:line="240" w:lineRule="auto"/>
        <w:rPr>
          <w:rFonts w:ascii="Times New Roman" w:hAnsi="Times New Roman"/>
          <w:sz w:val="8"/>
          <w:szCs w:val="8"/>
          <w:lang w:val="uk-UA"/>
        </w:rPr>
      </w:pPr>
    </w:p>
    <w:p w:rsidR="00FC28A3" w:rsidRDefault="00FC28A3" w:rsidP="00FF7E42">
      <w:pPr>
        <w:spacing w:after="0" w:line="240" w:lineRule="auto"/>
        <w:ind w:right="396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496577" w:rsidRPr="00FF7E42" w:rsidRDefault="00496577" w:rsidP="00FF7E42">
      <w:pPr>
        <w:spacing w:after="0" w:line="240" w:lineRule="auto"/>
        <w:ind w:right="3968"/>
        <w:jc w:val="both"/>
        <w:rPr>
          <w:rFonts w:ascii="Times New Roman" w:hAnsi="Times New Roman"/>
          <w:sz w:val="27"/>
          <w:szCs w:val="27"/>
          <w:lang w:val="uk-UA"/>
        </w:rPr>
      </w:pPr>
      <w:r w:rsidRPr="00FF7E42">
        <w:rPr>
          <w:rFonts w:ascii="Times New Roman" w:hAnsi="Times New Roman"/>
          <w:sz w:val="27"/>
          <w:szCs w:val="27"/>
          <w:lang w:val="uk-UA"/>
        </w:rPr>
        <w:t xml:space="preserve">Про затвердження технічної документації з  </w:t>
      </w:r>
      <w:r w:rsidR="00F70874" w:rsidRPr="00FF7E42">
        <w:rPr>
          <w:rFonts w:ascii="Times New Roman" w:hAnsi="Times New Roman"/>
          <w:sz w:val="27"/>
          <w:szCs w:val="27"/>
          <w:lang w:val="uk-UA"/>
        </w:rPr>
        <w:t xml:space="preserve">нормативної грошової оцінки земельних ділянок сільськогосподарського призначення, які перебувають в оренді фермерського господарства «Урожай» для ведення товарного сільськогосподарського </w:t>
      </w:r>
      <w:proofErr w:type="spellStart"/>
      <w:r w:rsidR="00F70874" w:rsidRPr="00FF7E42">
        <w:rPr>
          <w:rFonts w:ascii="Times New Roman" w:hAnsi="Times New Roman"/>
          <w:sz w:val="27"/>
          <w:szCs w:val="27"/>
          <w:lang w:val="uk-UA"/>
        </w:rPr>
        <w:t>вироб</w:t>
      </w:r>
      <w:r w:rsidR="00FF7E42">
        <w:rPr>
          <w:rFonts w:ascii="Times New Roman" w:hAnsi="Times New Roman"/>
          <w:sz w:val="27"/>
          <w:szCs w:val="27"/>
          <w:lang w:val="uk-UA"/>
        </w:rPr>
        <w:t>-</w:t>
      </w:r>
      <w:r w:rsidR="00F70874" w:rsidRPr="00FF7E42">
        <w:rPr>
          <w:rFonts w:ascii="Times New Roman" w:hAnsi="Times New Roman"/>
          <w:sz w:val="27"/>
          <w:szCs w:val="27"/>
          <w:lang w:val="uk-UA"/>
        </w:rPr>
        <w:t>ництва</w:t>
      </w:r>
      <w:proofErr w:type="spellEnd"/>
      <w:r w:rsidR="00F70874" w:rsidRPr="00FF7E42">
        <w:rPr>
          <w:rFonts w:ascii="Times New Roman" w:hAnsi="Times New Roman"/>
          <w:sz w:val="27"/>
          <w:szCs w:val="27"/>
          <w:lang w:val="uk-UA"/>
        </w:rPr>
        <w:t xml:space="preserve"> в межах території Привільненської </w:t>
      </w:r>
      <w:r w:rsidRPr="00FF7E42">
        <w:rPr>
          <w:rFonts w:ascii="Times New Roman" w:hAnsi="Times New Roman"/>
          <w:sz w:val="27"/>
          <w:szCs w:val="27"/>
          <w:lang w:val="uk-UA"/>
        </w:rPr>
        <w:t xml:space="preserve">сільської ради Баштанського району </w:t>
      </w:r>
      <w:proofErr w:type="spellStart"/>
      <w:r w:rsidRPr="00FF7E42">
        <w:rPr>
          <w:rFonts w:ascii="Times New Roman" w:hAnsi="Times New Roman"/>
          <w:sz w:val="27"/>
          <w:szCs w:val="27"/>
          <w:lang w:val="uk-UA"/>
        </w:rPr>
        <w:t>Мико</w:t>
      </w:r>
      <w:r w:rsidR="00FF7E42">
        <w:rPr>
          <w:rFonts w:ascii="Times New Roman" w:hAnsi="Times New Roman"/>
          <w:sz w:val="27"/>
          <w:szCs w:val="27"/>
          <w:lang w:val="uk-UA"/>
        </w:rPr>
        <w:t>-</w:t>
      </w:r>
      <w:r w:rsidRPr="00FF7E42">
        <w:rPr>
          <w:rFonts w:ascii="Times New Roman" w:hAnsi="Times New Roman"/>
          <w:sz w:val="27"/>
          <w:szCs w:val="27"/>
          <w:lang w:val="uk-UA"/>
        </w:rPr>
        <w:t>лаївської</w:t>
      </w:r>
      <w:proofErr w:type="spellEnd"/>
      <w:r w:rsidRPr="00FF7E42">
        <w:rPr>
          <w:rFonts w:ascii="Times New Roman" w:hAnsi="Times New Roman"/>
          <w:sz w:val="27"/>
          <w:szCs w:val="27"/>
          <w:lang w:val="uk-UA"/>
        </w:rPr>
        <w:t xml:space="preserve"> області </w:t>
      </w:r>
    </w:p>
    <w:p w:rsidR="00496577" w:rsidRPr="00FF7E42" w:rsidRDefault="00496577" w:rsidP="0049657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C28A3" w:rsidRDefault="00FC28A3" w:rsidP="00496577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577" w:rsidRPr="004470EE" w:rsidRDefault="00496577" w:rsidP="00496577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0874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Баштанської районної державної адміністрації від </w:t>
      </w:r>
      <w:r w:rsidR="00430FC8" w:rsidRPr="00430FC8">
        <w:rPr>
          <w:rFonts w:ascii="Times New Roman" w:hAnsi="Times New Roman"/>
          <w:sz w:val="28"/>
          <w:szCs w:val="28"/>
          <w:lang w:val="uk-UA"/>
        </w:rPr>
        <w:t>19</w:t>
      </w:r>
      <w:r w:rsidR="003C3FEA">
        <w:rPr>
          <w:rFonts w:ascii="Times New Roman" w:hAnsi="Times New Roman"/>
          <w:sz w:val="28"/>
          <w:szCs w:val="28"/>
          <w:lang w:val="uk-UA"/>
        </w:rPr>
        <w:t xml:space="preserve"> липня </w:t>
      </w:r>
      <w:r w:rsidRPr="00F70874">
        <w:rPr>
          <w:rFonts w:ascii="Times New Roman" w:hAnsi="Times New Roman"/>
          <w:sz w:val="28"/>
          <w:szCs w:val="28"/>
          <w:lang w:val="uk-UA"/>
        </w:rPr>
        <w:t>2016 року №02-18-</w:t>
      </w:r>
      <w:r w:rsidR="00430FC8" w:rsidRPr="00430FC8">
        <w:rPr>
          <w:rFonts w:ascii="Times New Roman" w:hAnsi="Times New Roman"/>
          <w:sz w:val="28"/>
          <w:szCs w:val="28"/>
          <w:lang w:val="uk-UA"/>
        </w:rPr>
        <w:t xml:space="preserve">817 </w:t>
      </w:r>
      <w:r w:rsidRPr="00F70874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з  </w:t>
      </w:r>
      <w:r w:rsidR="00F70874" w:rsidRPr="00F70874">
        <w:rPr>
          <w:rFonts w:ascii="Times New Roman" w:hAnsi="Times New Roman"/>
          <w:sz w:val="28"/>
          <w:szCs w:val="28"/>
          <w:lang w:val="uk-UA"/>
        </w:rPr>
        <w:t>нормативної грошової оцінки земельних ділянок сільськогосподарського призначення, які перебувають в оренді фермерського господарства «Урожай» для ведення товарного сільськогосподарського виробництва в межах території Привільненської</w:t>
      </w:r>
      <w:r w:rsidRPr="00F70874">
        <w:rPr>
          <w:rFonts w:ascii="Times New Roman" w:hAnsi="Times New Roman"/>
          <w:sz w:val="28"/>
          <w:szCs w:val="28"/>
          <w:lang w:val="uk-UA"/>
        </w:rPr>
        <w:t xml:space="preserve"> сільської ради Баштанського району Миколаївської області, на підставі статті 23 Закону України від 11 грудня 2003 року №1378-</w:t>
      </w:r>
      <w:r w:rsidRPr="00F70874">
        <w:rPr>
          <w:rFonts w:ascii="Times New Roman" w:hAnsi="Times New Roman"/>
          <w:sz w:val="28"/>
          <w:szCs w:val="28"/>
          <w:lang w:val="en-US"/>
        </w:rPr>
        <w:t>IV</w:t>
      </w:r>
      <w:r w:rsidRPr="00F70874">
        <w:rPr>
          <w:rFonts w:ascii="Times New Roman" w:hAnsi="Times New Roman"/>
          <w:sz w:val="28"/>
          <w:szCs w:val="28"/>
          <w:lang w:val="uk-UA"/>
        </w:rPr>
        <w:t xml:space="preserve"> «Про оцінку земель», пункту 21 частини першої та частини другої статті 43 Закону України від 21 травня 1997 року №280/97-ВР «Про місцеве самоврядування в Україні», враховуючи висновок державної експертизи землевпорядної документації</w:t>
      </w:r>
      <w:r>
        <w:rPr>
          <w:rFonts w:ascii="Times New Roman" w:hAnsi="Times New Roman"/>
          <w:sz w:val="27"/>
          <w:szCs w:val="27"/>
          <w:lang w:val="uk-UA"/>
        </w:rPr>
        <w:t xml:space="preserve"> Головного управління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у Миколаївській області від </w:t>
      </w:r>
      <w:r w:rsidR="00F70874">
        <w:rPr>
          <w:rFonts w:ascii="Times New Roman" w:hAnsi="Times New Roman"/>
          <w:sz w:val="27"/>
          <w:szCs w:val="27"/>
          <w:lang w:val="uk-UA"/>
        </w:rPr>
        <w:t>30</w:t>
      </w:r>
      <w:r w:rsidRPr="00F95723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70874">
        <w:rPr>
          <w:rFonts w:ascii="Times New Roman" w:hAnsi="Times New Roman"/>
          <w:sz w:val="27"/>
          <w:szCs w:val="27"/>
          <w:lang w:val="uk-UA"/>
        </w:rPr>
        <w:t>червня</w:t>
      </w:r>
      <w:r>
        <w:rPr>
          <w:rFonts w:ascii="Times New Roman" w:hAnsi="Times New Roman"/>
          <w:sz w:val="27"/>
          <w:szCs w:val="27"/>
          <w:lang w:val="uk-UA"/>
        </w:rPr>
        <w:t xml:space="preserve"> 2016 року №</w:t>
      </w:r>
      <w:r w:rsidR="00F70874">
        <w:rPr>
          <w:rFonts w:ascii="Times New Roman" w:hAnsi="Times New Roman"/>
          <w:sz w:val="27"/>
          <w:szCs w:val="27"/>
          <w:lang w:val="uk-UA"/>
        </w:rPr>
        <w:t>601-49</w:t>
      </w:r>
      <w:r>
        <w:rPr>
          <w:rFonts w:ascii="Times New Roman" w:hAnsi="Times New Roman"/>
          <w:sz w:val="27"/>
          <w:szCs w:val="27"/>
          <w:lang w:val="uk-UA"/>
        </w:rPr>
        <w:t>/2 та</w:t>
      </w:r>
      <w:r w:rsidRPr="00BB6D08">
        <w:rPr>
          <w:rFonts w:ascii="Times New Roman" w:hAnsi="Times New Roman"/>
          <w:sz w:val="27"/>
          <w:szCs w:val="27"/>
          <w:lang w:val="uk-UA"/>
        </w:rPr>
        <w:t xml:space="preserve"> висновки постійної комісії районної ради з питань </w:t>
      </w:r>
      <w:r w:rsidRPr="00553F85">
        <w:rPr>
          <w:rFonts w:ascii="Times New Roman" w:hAnsi="Times New Roman"/>
          <w:i/>
          <w:sz w:val="27"/>
          <w:szCs w:val="27"/>
          <w:lang w:val="uk-UA"/>
        </w:rPr>
        <w:t>АПК, земельних ресурсів, екології, благоустрою та раціонального використання природних ресурсів</w:t>
      </w:r>
      <w:r>
        <w:rPr>
          <w:rFonts w:ascii="Times New Roman" w:hAnsi="Times New Roman"/>
          <w:sz w:val="27"/>
          <w:szCs w:val="27"/>
          <w:lang w:val="uk-UA"/>
        </w:rPr>
        <w:t xml:space="preserve"> від __</w:t>
      </w:r>
      <w:r w:rsidR="00FF7E42">
        <w:rPr>
          <w:rFonts w:ascii="Times New Roman" w:hAnsi="Times New Roman"/>
          <w:sz w:val="27"/>
          <w:szCs w:val="27"/>
          <w:lang w:val="uk-UA"/>
        </w:rPr>
        <w:t xml:space="preserve"> _________ 2016 року №_</w:t>
      </w:r>
      <w:r w:rsidRPr="00BB6D08">
        <w:rPr>
          <w:rFonts w:ascii="Times New Roman" w:hAnsi="Times New Roman"/>
          <w:sz w:val="27"/>
          <w:szCs w:val="27"/>
          <w:lang w:val="uk-UA"/>
        </w:rPr>
        <w:t>, районна рада</w:t>
      </w:r>
    </w:p>
    <w:p w:rsidR="00496577" w:rsidRPr="00FC28A3" w:rsidRDefault="00496577" w:rsidP="00496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6577" w:rsidRDefault="00496577" w:rsidP="00496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96577" w:rsidRPr="00FC28A3" w:rsidRDefault="00496577" w:rsidP="00496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577" w:rsidRPr="00FF7E42" w:rsidRDefault="003C3FEA" w:rsidP="00496577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FF7E42"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496577" w:rsidRPr="00FF7E42">
        <w:rPr>
          <w:rFonts w:ascii="Times New Roman" w:hAnsi="Times New Roman"/>
          <w:sz w:val="27"/>
          <w:szCs w:val="27"/>
          <w:lang w:val="uk-UA"/>
        </w:rPr>
        <w:t xml:space="preserve">Затвердити технічну документацію з </w:t>
      </w:r>
      <w:r w:rsidR="00F70874" w:rsidRPr="00FF7E42">
        <w:rPr>
          <w:rFonts w:ascii="Times New Roman" w:hAnsi="Times New Roman"/>
          <w:sz w:val="27"/>
          <w:szCs w:val="27"/>
          <w:lang w:val="uk-UA"/>
        </w:rPr>
        <w:t xml:space="preserve">нормативної грошової оцінки земельних ділянок сільськогосподарського призначення, які перебувають в оренді фермерського господарства «Урожай» для ведення товарного сільськогосподарського виробництва в межах території Привільненської </w:t>
      </w:r>
      <w:r w:rsidR="00496577" w:rsidRPr="00FF7E42">
        <w:rPr>
          <w:rFonts w:ascii="Times New Roman" w:hAnsi="Times New Roman"/>
          <w:sz w:val="27"/>
          <w:szCs w:val="27"/>
          <w:lang w:val="uk-UA"/>
        </w:rPr>
        <w:t>сільської ради Баштанського району Миколаївської області (технічна документація додається).</w:t>
      </w:r>
    </w:p>
    <w:p w:rsidR="00FC28A3" w:rsidRDefault="00FC28A3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A3" w:rsidRDefault="00FC28A3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A3" w:rsidRDefault="00FC28A3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A3" w:rsidRDefault="00FC28A3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531" w:rsidRDefault="003C3FEA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C0531" w:rsidRPr="001B1F98">
        <w:rPr>
          <w:rFonts w:ascii="Times New Roman" w:hAnsi="Times New Roman"/>
          <w:sz w:val="28"/>
          <w:szCs w:val="28"/>
          <w:lang w:val="uk-UA"/>
        </w:rPr>
        <w:t>Нормативна грошова оцінка земельних</w:t>
      </w:r>
      <w:r w:rsidR="00EC0531" w:rsidRPr="0000190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EC0531">
        <w:rPr>
          <w:rFonts w:ascii="Times New Roman" w:hAnsi="Times New Roman"/>
          <w:sz w:val="28"/>
          <w:szCs w:val="28"/>
          <w:lang w:val="uk-UA"/>
        </w:rPr>
        <w:t>о</w:t>
      </w:r>
      <w:r w:rsidR="00EC0531" w:rsidRPr="00001905">
        <w:rPr>
          <w:rFonts w:ascii="Times New Roman" w:hAnsi="Times New Roman"/>
          <w:sz w:val="28"/>
          <w:szCs w:val="28"/>
          <w:lang w:val="uk-UA"/>
        </w:rPr>
        <w:t>к</w:t>
      </w:r>
      <w:r w:rsidR="00EC05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531" w:rsidRPr="00206FED">
        <w:rPr>
          <w:rFonts w:ascii="Times New Roman" w:hAnsi="Times New Roman"/>
          <w:sz w:val="28"/>
          <w:szCs w:val="28"/>
          <w:lang w:val="uk-UA"/>
        </w:rPr>
        <w:t xml:space="preserve">сільськогосподарського призначення, </w:t>
      </w:r>
      <w:r w:rsidR="00EC0531">
        <w:rPr>
          <w:rFonts w:ascii="Times New Roman" w:hAnsi="Times New Roman"/>
          <w:sz w:val="28"/>
          <w:szCs w:val="28"/>
          <w:lang w:val="uk-UA"/>
        </w:rPr>
        <w:t>які перебувають в оренді фермерського господарства «Урожай» для ведення товарного сільськогосподарського виробництва в межах т</w:t>
      </w:r>
      <w:r w:rsidR="00EC0531" w:rsidRPr="008E349A">
        <w:rPr>
          <w:rFonts w:ascii="Times New Roman" w:hAnsi="Times New Roman"/>
          <w:sz w:val="28"/>
          <w:szCs w:val="28"/>
          <w:lang w:val="uk-UA"/>
        </w:rPr>
        <w:t>еритор</w:t>
      </w:r>
      <w:r w:rsidR="00EC0531">
        <w:rPr>
          <w:rFonts w:ascii="Times New Roman" w:hAnsi="Times New Roman"/>
          <w:sz w:val="28"/>
          <w:szCs w:val="28"/>
          <w:lang w:val="uk-UA"/>
        </w:rPr>
        <w:t>ії</w:t>
      </w:r>
      <w:r w:rsidR="00EC0531" w:rsidRPr="008E3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531">
        <w:rPr>
          <w:rFonts w:ascii="Times New Roman" w:hAnsi="Times New Roman"/>
          <w:sz w:val="28"/>
          <w:szCs w:val="28"/>
          <w:lang w:val="uk-UA"/>
        </w:rPr>
        <w:t xml:space="preserve">Привільненської сільської ради </w:t>
      </w:r>
      <w:r w:rsidR="00EC0531" w:rsidRPr="00001905">
        <w:rPr>
          <w:rFonts w:ascii="Times New Roman" w:hAnsi="Times New Roman"/>
          <w:sz w:val="28"/>
          <w:szCs w:val="28"/>
          <w:lang w:val="uk-UA"/>
        </w:rPr>
        <w:t>Баштанського району Миколаївської області</w:t>
      </w:r>
      <w:r w:rsidR="00EC0531" w:rsidRPr="00553F85">
        <w:rPr>
          <w:rFonts w:ascii="Times New Roman" w:hAnsi="Times New Roman"/>
          <w:sz w:val="27"/>
          <w:szCs w:val="27"/>
          <w:lang w:val="uk-UA"/>
        </w:rPr>
        <w:t xml:space="preserve"> загальною площею </w:t>
      </w:r>
      <w:r w:rsidR="00EC0531">
        <w:rPr>
          <w:rFonts w:ascii="Times New Roman" w:hAnsi="Times New Roman"/>
          <w:sz w:val="28"/>
          <w:szCs w:val="28"/>
          <w:lang w:val="uk-UA"/>
        </w:rPr>
        <w:t>180,0</w:t>
      </w:r>
      <w:r w:rsidR="00EC0531" w:rsidRPr="00A733A4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EC0531">
        <w:rPr>
          <w:rFonts w:ascii="Times New Roman" w:hAnsi="Times New Roman"/>
          <w:sz w:val="28"/>
          <w:szCs w:val="28"/>
          <w:lang w:val="uk-UA"/>
        </w:rPr>
        <w:t>, землі сільськогосподарського призначення, сільськогосподарські угіддя, рілля</w:t>
      </w:r>
      <w:r w:rsidR="00EC0531">
        <w:rPr>
          <w:rFonts w:ascii="Times New Roman" w:hAnsi="Times New Roman"/>
          <w:sz w:val="27"/>
          <w:szCs w:val="27"/>
          <w:lang w:val="uk-UA"/>
        </w:rPr>
        <w:t>,</w:t>
      </w:r>
      <w:r w:rsidR="00EC0531" w:rsidRPr="00553F8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C0531">
        <w:rPr>
          <w:rFonts w:ascii="Times New Roman" w:hAnsi="Times New Roman"/>
          <w:sz w:val="27"/>
          <w:szCs w:val="27"/>
          <w:lang w:val="uk-UA"/>
        </w:rPr>
        <w:t>з врахуванням коефіцієнту індексації</w:t>
      </w:r>
      <w:r w:rsidR="00EC0531" w:rsidRPr="00553F8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C0531">
        <w:rPr>
          <w:rFonts w:ascii="Times New Roman" w:hAnsi="Times New Roman"/>
          <w:sz w:val="27"/>
          <w:szCs w:val="27"/>
          <w:lang w:val="uk-UA"/>
        </w:rPr>
        <w:t>4,796 грн. становить</w:t>
      </w:r>
      <w:r w:rsidR="00FF7E42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3309112,14</w:t>
      </w:r>
      <w:r w:rsidR="00EC0531" w:rsidRPr="00553F85">
        <w:rPr>
          <w:rFonts w:ascii="Times New Roman" w:hAnsi="Times New Roman"/>
          <w:sz w:val="27"/>
          <w:szCs w:val="27"/>
          <w:lang w:val="uk-UA"/>
        </w:rPr>
        <w:t xml:space="preserve"> (</w:t>
      </w:r>
      <w:r>
        <w:rPr>
          <w:rFonts w:ascii="Times New Roman" w:hAnsi="Times New Roman"/>
          <w:sz w:val="27"/>
          <w:szCs w:val="27"/>
          <w:lang w:val="uk-UA"/>
        </w:rPr>
        <w:t>три</w:t>
      </w:r>
      <w:r w:rsidR="00EC0531">
        <w:rPr>
          <w:rFonts w:ascii="Times New Roman" w:hAnsi="Times New Roman"/>
          <w:sz w:val="27"/>
          <w:szCs w:val="27"/>
          <w:lang w:val="uk-UA"/>
        </w:rPr>
        <w:t xml:space="preserve"> мільйона </w:t>
      </w:r>
      <w:r>
        <w:rPr>
          <w:rFonts w:ascii="Times New Roman" w:hAnsi="Times New Roman"/>
          <w:sz w:val="27"/>
          <w:szCs w:val="27"/>
          <w:lang w:val="uk-UA"/>
        </w:rPr>
        <w:t>триста дев’ять</w:t>
      </w:r>
      <w:r w:rsidR="00EC0531">
        <w:rPr>
          <w:rFonts w:ascii="Times New Roman" w:hAnsi="Times New Roman"/>
          <w:sz w:val="27"/>
          <w:szCs w:val="27"/>
          <w:lang w:val="uk-UA"/>
        </w:rPr>
        <w:t xml:space="preserve"> тисяч </w:t>
      </w:r>
      <w:r>
        <w:rPr>
          <w:rFonts w:ascii="Times New Roman" w:hAnsi="Times New Roman"/>
          <w:sz w:val="27"/>
          <w:szCs w:val="27"/>
          <w:lang w:val="uk-UA"/>
        </w:rPr>
        <w:t>сто дванадцять</w:t>
      </w:r>
      <w:r w:rsidR="00EC0531" w:rsidRPr="00553F85">
        <w:rPr>
          <w:rFonts w:ascii="Times New Roman" w:hAnsi="Times New Roman"/>
          <w:sz w:val="27"/>
          <w:szCs w:val="27"/>
          <w:lang w:val="uk-UA"/>
        </w:rPr>
        <w:t xml:space="preserve">) грн. </w:t>
      </w:r>
      <w:r>
        <w:rPr>
          <w:rFonts w:ascii="Times New Roman" w:hAnsi="Times New Roman"/>
          <w:sz w:val="27"/>
          <w:szCs w:val="27"/>
          <w:lang w:val="uk-UA"/>
        </w:rPr>
        <w:t>14</w:t>
      </w:r>
      <w:r w:rsidR="00EC0531" w:rsidRPr="00553F85">
        <w:rPr>
          <w:rFonts w:ascii="Times New Roman" w:hAnsi="Times New Roman"/>
          <w:sz w:val="27"/>
          <w:szCs w:val="27"/>
          <w:lang w:val="uk-UA"/>
        </w:rPr>
        <w:t xml:space="preserve"> коп.</w:t>
      </w:r>
      <w:r w:rsidR="00EC0531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FF7E42">
        <w:rPr>
          <w:rFonts w:ascii="Times New Roman" w:hAnsi="Times New Roman"/>
          <w:sz w:val="27"/>
          <w:szCs w:val="27"/>
          <w:lang w:val="uk-UA"/>
        </w:rPr>
        <w:t>у</w:t>
      </w:r>
      <w:r w:rsidR="00EC0531">
        <w:rPr>
          <w:rFonts w:ascii="Times New Roman" w:hAnsi="Times New Roman"/>
          <w:sz w:val="27"/>
          <w:szCs w:val="27"/>
          <w:lang w:val="uk-UA"/>
        </w:rPr>
        <w:t xml:space="preserve"> тому числі:</w:t>
      </w:r>
    </w:p>
    <w:p w:rsidR="00FC28A3" w:rsidRDefault="00FC28A3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C0531" w:rsidRDefault="00EC0531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нормативна грошова оцінка земельної ділянки </w:t>
      </w:r>
      <w:r w:rsidRPr="00FF7E42">
        <w:rPr>
          <w:rFonts w:ascii="Times New Roman" w:hAnsi="Times New Roman"/>
          <w:b/>
          <w:sz w:val="27"/>
          <w:szCs w:val="27"/>
          <w:lang w:val="uk-UA"/>
        </w:rPr>
        <w:t>№1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635E8">
        <w:rPr>
          <w:rFonts w:ascii="Times New Roman" w:hAnsi="Times New Roman"/>
          <w:sz w:val="27"/>
          <w:szCs w:val="27"/>
        </w:rPr>
        <w:t>(</w:t>
      </w:r>
      <w:proofErr w:type="spellStart"/>
      <w:r w:rsidR="00C635E8">
        <w:rPr>
          <w:rFonts w:ascii="Times New Roman" w:hAnsi="Times New Roman"/>
          <w:sz w:val="27"/>
          <w:szCs w:val="27"/>
        </w:rPr>
        <w:t>кадастровий</w:t>
      </w:r>
      <w:proofErr w:type="spellEnd"/>
      <w:r w:rsidR="00C635E8">
        <w:rPr>
          <w:rFonts w:ascii="Times New Roman" w:hAnsi="Times New Roman"/>
          <w:sz w:val="27"/>
          <w:szCs w:val="27"/>
        </w:rPr>
        <w:t xml:space="preserve"> номер</w:t>
      </w:r>
      <w:r w:rsidR="00C635E8">
        <w:rPr>
          <w:rFonts w:ascii="Times New Roman" w:hAnsi="Times New Roman"/>
          <w:sz w:val="27"/>
          <w:szCs w:val="27"/>
          <w:lang w:val="uk-UA"/>
        </w:rPr>
        <w:t xml:space="preserve"> 48206853:03:000</w:t>
      </w:r>
      <w:r w:rsidR="00B17F8A">
        <w:rPr>
          <w:rFonts w:ascii="Times New Roman" w:hAnsi="Times New Roman"/>
          <w:sz w:val="27"/>
          <w:szCs w:val="27"/>
          <w:lang w:val="uk-UA"/>
        </w:rPr>
        <w:t>:</w:t>
      </w:r>
      <w:r w:rsidR="00430FC8" w:rsidRPr="00C635E8">
        <w:rPr>
          <w:rFonts w:ascii="Times New Roman" w:hAnsi="Times New Roman"/>
          <w:sz w:val="27"/>
          <w:szCs w:val="27"/>
        </w:rPr>
        <w:t>0344</w:t>
      </w:r>
      <w:r w:rsidR="00C635E8">
        <w:rPr>
          <w:rFonts w:ascii="Times New Roman" w:hAnsi="Times New Roman"/>
          <w:sz w:val="27"/>
          <w:szCs w:val="27"/>
          <w:lang w:val="uk-UA"/>
        </w:rPr>
        <w:t>)</w:t>
      </w:r>
      <w:r>
        <w:rPr>
          <w:rFonts w:ascii="Times New Roman" w:hAnsi="Times New Roman"/>
          <w:sz w:val="27"/>
          <w:szCs w:val="27"/>
          <w:lang w:val="uk-UA"/>
        </w:rPr>
        <w:t xml:space="preserve"> площею </w:t>
      </w:r>
      <w:r w:rsidR="003C3FEA">
        <w:rPr>
          <w:rFonts w:ascii="Times New Roman" w:hAnsi="Times New Roman"/>
          <w:sz w:val="27"/>
          <w:szCs w:val="27"/>
          <w:lang w:val="uk-UA"/>
        </w:rPr>
        <w:t>13,50</w:t>
      </w:r>
      <w:r>
        <w:rPr>
          <w:rFonts w:ascii="Times New Roman" w:hAnsi="Times New Roman"/>
          <w:sz w:val="27"/>
          <w:szCs w:val="27"/>
          <w:lang w:val="uk-UA"/>
        </w:rPr>
        <w:t xml:space="preserve"> га ріллі становить </w:t>
      </w:r>
      <w:r w:rsidR="003C3FEA">
        <w:rPr>
          <w:rFonts w:ascii="Times New Roman" w:hAnsi="Times New Roman"/>
          <w:sz w:val="27"/>
          <w:szCs w:val="27"/>
          <w:lang w:val="uk-UA"/>
        </w:rPr>
        <w:t>132008,70</w:t>
      </w:r>
      <w:r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3C3FEA">
        <w:rPr>
          <w:rFonts w:ascii="Times New Roman" w:hAnsi="Times New Roman"/>
          <w:sz w:val="27"/>
          <w:szCs w:val="27"/>
          <w:lang w:val="uk-UA"/>
        </w:rPr>
        <w:t>сто тридцять дві</w:t>
      </w:r>
      <w:r>
        <w:rPr>
          <w:rFonts w:ascii="Times New Roman" w:hAnsi="Times New Roman"/>
          <w:sz w:val="27"/>
          <w:szCs w:val="27"/>
          <w:lang w:val="uk-UA"/>
        </w:rPr>
        <w:t xml:space="preserve"> тисяч</w:t>
      </w:r>
      <w:r w:rsidR="003C3FEA">
        <w:rPr>
          <w:rFonts w:ascii="Times New Roman" w:hAnsi="Times New Roman"/>
          <w:sz w:val="27"/>
          <w:szCs w:val="27"/>
          <w:lang w:val="uk-UA"/>
        </w:rPr>
        <w:t>і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C3FEA">
        <w:rPr>
          <w:rFonts w:ascii="Times New Roman" w:hAnsi="Times New Roman"/>
          <w:sz w:val="27"/>
          <w:szCs w:val="27"/>
          <w:lang w:val="uk-UA"/>
        </w:rPr>
        <w:t>вісім</w:t>
      </w:r>
      <w:r>
        <w:rPr>
          <w:rFonts w:ascii="Times New Roman" w:hAnsi="Times New Roman"/>
          <w:sz w:val="27"/>
          <w:szCs w:val="27"/>
          <w:lang w:val="uk-UA"/>
        </w:rPr>
        <w:t xml:space="preserve">) грн. </w:t>
      </w:r>
      <w:r w:rsidR="003C3FEA">
        <w:rPr>
          <w:rFonts w:ascii="Times New Roman" w:hAnsi="Times New Roman"/>
          <w:sz w:val="27"/>
          <w:szCs w:val="27"/>
          <w:lang w:val="uk-UA"/>
        </w:rPr>
        <w:t>70</w:t>
      </w:r>
      <w:r>
        <w:rPr>
          <w:rFonts w:ascii="Times New Roman" w:hAnsi="Times New Roman"/>
          <w:sz w:val="27"/>
          <w:szCs w:val="27"/>
          <w:lang w:val="uk-UA"/>
        </w:rPr>
        <w:t xml:space="preserve"> коп.;</w:t>
      </w:r>
    </w:p>
    <w:p w:rsidR="00FF7E42" w:rsidRDefault="00FF7E42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C0531" w:rsidRDefault="00EC0531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нормативна грошова оцінка земельної ділянки </w:t>
      </w:r>
      <w:r w:rsidRPr="00FF7E42">
        <w:rPr>
          <w:rFonts w:ascii="Times New Roman" w:hAnsi="Times New Roman"/>
          <w:b/>
          <w:sz w:val="27"/>
          <w:szCs w:val="27"/>
          <w:lang w:val="uk-UA"/>
        </w:rPr>
        <w:t>№2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B17F8A" w:rsidRPr="00FF7E42">
        <w:rPr>
          <w:rFonts w:ascii="Times New Roman" w:hAnsi="Times New Roman"/>
          <w:sz w:val="27"/>
          <w:szCs w:val="27"/>
          <w:lang w:val="uk-UA"/>
        </w:rPr>
        <w:t>кадастровий номер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48206853:03:000:</w:t>
      </w:r>
      <w:r w:rsidR="00430FC8" w:rsidRPr="00FF7E42">
        <w:rPr>
          <w:rFonts w:ascii="Times New Roman" w:hAnsi="Times New Roman"/>
          <w:sz w:val="27"/>
          <w:szCs w:val="27"/>
          <w:lang w:val="uk-UA"/>
        </w:rPr>
        <w:t>0345</w:t>
      </w:r>
      <w:r w:rsidR="00B17F8A">
        <w:rPr>
          <w:rFonts w:ascii="Times New Roman" w:hAnsi="Times New Roman"/>
          <w:sz w:val="27"/>
          <w:szCs w:val="27"/>
          <w:lang w:val="uk-UA"/>
        </w:rPr>
        <w:t>)</w:t>
      </w:r>
      <w:r>
        <w:rPr>
          <w:rFonts w:ascii="Times New Roman" w:hAnsi="Times New Roman"/>
          <w:sz w:val="27"/>
          <w:szCs w:val="27"/>
          <w:lang w:val="uk-UA"/>
        </w:rPr>
        <w:t xml:space="preserve"> площею </w:t>
      </w:r>
      <w:r w:rsidR="003C3FEA">
        <w:rPr>
          <w:rFonts w:ascii="Times New Roman" w:hAnsi="Times New Roman"/>
          <w:sz w:val="27"/>
          <w:szCs w:val="27"/>
          <w:lang w:val="uk-UA"/>
        </w:rPr>
        <w:t>26,87</w:t>
      </w:r>
      <w:r>
        <w:rPr>
          <w:rFonts w:ascii="Times New Roman" w:hAnsi="Times New Roman"/>
          <w:sz w:val="27"/>
          <w:szCs w:val="27"/>
          <w:lang w:val="uk-UA"/>
        </w:rPr>
        <w:t xml:space="preserve"> га ріллі становить </w:t>
      </w:r>
      <w:r w:rsidR="003C3FEA">
        <w:rPr>
          <w:rFonts w:ascii="Times New Roman" w:hAnsi="Times New Roman"/>
          <w:sz w:val="27"/>
          <w:szCs w:val="27"/>
          <w:lang w:val="uk-UA"/>
        </w:rPr>
        <w:t>262746,17</w:t>
      </w:r>
      <w:r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3C3FEA">
        <w:rPr>
          <w:rFonts w:ascii="Times New Roman" w:hAnsi="Times New Roman"/>
          <w:sz w:val="27"/>
          <w:szCs w:val="27"/>
          <w:lang w:val="uk-UA"/>
        </w:rPr>
        <w:t>двісті шістдесят дві</w:t>
      </w:r>
      <w:r>
        <w:rPr>
          <w:rFonts w:ascii="Times New Roman" w:hAnsi="Times New Roman"/>
          <w:sz w:val="27"/>
          <w:szCs w:val="27"/>
          <w:lang w:val="uk-UA"/>
        </w:rPr>
        <w:t xml:space="preserve"> тисяч</w:t>
      </w:r>
      <w:r w:rsidR="003C3FEA">
        <w:rPr>
          <w:rFonts w:ascii="Times New Roman" w:hAnsi="Times New Roman"/>
          <w:sz w:val="27"/>
          <w:szCs w:val="27"/>
          <w:lang w:val="uk-UA"/>
        </w:rPr>
        <w:t>і сімсот сорок шість</w:t>
      </w:r>
      <w:r>
        <w:rPr>
          <w:rFonts w:ascii="Times New Roman" w:hAnsi="Times New Roman"/>
          <w:sz w:val="27"/>
          <w:szCs w:val="27"/>
          <w:lang w:val="uk-UA"/>
        </w:rPr>
        <w:t xml:space="preserve">) грн. </w:t>
      </w:r>
      <w:r w:rsidR="003C3FEA">
        <w:rPr>
          <w:rFonts w:ascii="Times New Roman" w:hAnsi="Times New Roman"/>
          <w:sz w:val="27"/>
          <w:szCs w:val="27"/>
          <w:lang w:val="uk-UA"/>
        </w:rPr>
        <w:t>17</w:t>
      </w:r>
      <w:r>
        <w:rPr>
          <w:rFonts w:ascii="Times New Roman" w:hAnsi="Times New Roman"/>
          <w:sz w:val="27"/>
          <w:szCs w:val="27"/>
          <w:lang w:val="uk-UA"/>
        </w:rPr>
        <w:t xml:space="preserve"> коп</w:t>
      </w:r>
      <w:r w:rsidR="00FF7E42">
        <w:rPr>
          <w:rFonts w:ascii="Times New Roman" w:hAnsi="Times New Roman"/>
          <w:sz w:val="27"/>
          <w:szCs w:val="27"/>
          <w:lang w:val="uk-UA"/>
        </w:rPr>
        <w:t>.</w:t>
      </w:r>
      <w:r>
        <w:rPr>
          <w:rFonts w:ascii="Times New Roman" w:hAnsi="Times New Roman"/>
          <w:sz w:val="27"/>
          <w:szCs w:val="27"/>
          <w:lang w:val="uk-UA"/>
        </w:rPr>
        <w:t>;</w:t>
      </w:r>
    </w:p>
    <w:p w:rsidR="00FF7E42" w:rsidRDefault="00FF7E42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C0531" w:rsidRDefault="00EC0531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нормативна грошова оцінка земельної ділянки </w:t>
      </w:r>
      <w:r w:rsidRPr="00FF7E42">
        <w:rPr>
          <w:rFonts w:ascii="Times New Roman" w:hAnsi="Times New Roman"/>
          <w:b/>
          <w:sz w:val="27"/>
          <w:szCs w:val="27"/>
          <w:lang w:val="uk-UA"/>
        </w:rPr>
        <w:t>№3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B17F8A" w:rsidRPr="00FF7E42">
        <w:rPr>
          <w:rFonts w:ascii="Times New Roman" w:hAnsi="Times New Roman"/>
          <w:sz w:val="27"/>
          <w:szCs w:val="27"/>
          <w:lang w:val="uk-UA"/>
        </w:rPr>
        <w:t>кадастровий номер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48206853:03:000:</w:t>
      </w:r>
      <w:r w:rsidR="00430FC8" w:rsidRPr="00FF7E42">
        <w:rPr>
          <w:rFonts w:ascii="Times New Roman" w:hAnsi="Times New Roman"/>
          <w:sz w:val="27"/>
          <w:szCs w:val="27"/>
          <w:lang w:val="uk-UA"/>
        </w:rPr>
        <w:t>0346</w:t>
      </w:r>
      <w:r w:rsidR="00B17F8A">
        <w:rPr>
          <w:rFonts w:ascii="Times New Roman" w:hAnsi="Times New Roman"/>
          <w:sz w:val="27"/>
          <w:szCs w:val="27"/>
          <w:lang w:val="uk-UA"/>
        </w:rPr>
        <w:t>)</w:t>
      </w:r>
      <w:r>
        <w:rPr>
          <w:rFonts w:ascii="Times New Roman" w:hAnsi="Times New Roman"/>
          <w:sz w:val="27"/>
          <w:szCs w:val="27"/>
          <w:lang w:val="uk-UA"/>
        </w:rPr>
        <w:t xml:space="preserve"> площею </w:t>
      </w:r>
      <w:r w:rsidR="003C3FEA">
        <w:rPr>
          <w:rFonts w:ascii="Times New Roman" w:hAnsi="Times New Roman"/>
          <w:sz w:val="27"/>
          <w:szCs w:val="27"/>
          <w:lang w:val="uk-UA"/>
        </w:rPr>
        <w:t>67,94</w:t>
      </w:r>
      <w:r>
        <w:rPr>
          <w:rFonts w:ascii="Times New Roman" w:hAnsi="Times New Roman"/>
          <w:sz w:val="27"/>
          <w:szCs w:val="27"/>
          <w:lang w:val="uk-UA"/>
        </w:rPr>
        <w:t xml:space="preserve"> га ріллі становить </w:t>
      </w:r>
      <w:r w:rsidR="003C3FEA">
        <w:rPr>
          <w:rFonts w:ascii="Times New Roman" w:hAnsi="Times New Roman"/>
          <w:sz w:val="27"/>
          <w:szCs w:val="27"/>
          <w:lang w:val="uk-UA"/>
        </w:rPr>
        <w:t>1515187,67</w:t>
      </w:r>
      <w:r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4E22F1">
        <w:rPr>
          <w:rFonts w:ascii="Times New Roman" w:hAnsi="Times New Roman"/>
          <w:sz w:val="27"/>
          <w:szCs w:val="27"/>
          <w:lang w:val="uk-UA"/>
        </w:rPr>
        <w:t>один мільйон п’ятсот п'ятнадцять тисяч сто вісімдесят сім</w:t>
      </w:r>
      <w:r>
        <w:rPr>
          <w:rFonts w:ascii="Times New Roman" w:hAnsi="Times New Roman"/>
          <w:sz w:val="27"/>
          <w:szCs w:val="27"/>
          <w:lang w:val="uk-UA"/>
        </w:rPr>
        <w:t>) грн. 6</w:t>
      </w:r>
      <w:r w:rsidR="004E22F1">
        <w:rPr>
          <w:rFonts w:ascii="Times New Roman" w:hAnsi="Times New Roman"/>
          <w:sz w:val="27"/>
          <w:szCs w:val="27"/>
          <w:lang w:val="uk-UA"/>
        </w:rPr>
        <w:t>7</w:t>
      </w:r>
      <w:r>
        <w:rPr>
          <w:rFonts w:ascii="Times New Roman" w:hAnsi="Times New Roman"/>
          <w:sz w:val="27"/>
          <w:szCs w:val="27"/>
          <w:lang w:val="uk-UA"/>
        </w:rPr>
        <w:t xml:space="preserve"> коп</w:t>
      </w:r>
      <w:r w:rsidR="00FF7E42">
        <w:rPr>
          <w:rFonts w:ascii="Times New Roman" w:hAnsi="Times New Roman"/>
          <w:sz w:val="27"/>
          <w:szCs w:val="27"/>
          <w:lang w:val="uk-UA"/>
        </w:rPr>
        <w:t>.</w:t>
      </w:r>
      <w:r>
        <w:rPr>
          <w:rFonts w:ascii="Times New Roman" w:hAnsi="Times New Roman"/>
          <w:sz w:val="27"/>
          <w:szCs w:val="27"/>
          <w:lang w:val="uk-UA"/>
        </w:rPr>
        <w:t>;</w:t>
      </w:r>
    </w:p>
    <w:p w:rsidR="00FF7E42" w:rsidRDefault="00FF7E42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C0531" w:rsidRDefault="00EC0531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нормативна грошова оцінка земельної ділянки </w:t>
      </w:r>
      <w:r w:rsidRPr="00FF7E42">
        <w:rPr>
          <w:rFonts w:ascii="Times New Roman" w:hAnsi="Times New Roman"/>
          <w:b/>
          <w:sz w:val="27"/>
          <w:szCs w:val="27"/>
          <w:lang w:val="uk-UA"/>
        </w:rPr>
        <w:t>№4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B17F8A" w:rsidRPr="00FF7E42">
        <w:rPr>
          <w:rFonts w:ascii="Times New Roman" w:hAnsi="Times New Roman"/>
          <w:sz w:val="27"/>
          <w:szCs w:val="27"/>
          <w:lang w:val="uk-UA"/>
        </w:rPr>
        <w:t>кадастровий номер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48206853:03:000:</w:t>
      </w:r>
      <w:r w:rsidR="00430FC8" w:rsidRPr="00FF7E42">
        <w:rPr>
          <w:rFonts w:ascii="Times New Roman" w:hAnsi="Times New Roman"/>
          <w:sz w:val="27"/>
          <w:szCs w:val="27"/>
          <w:lang w:val="uk-UA"/>
        </w:rPr>
        <w:t>0347</w:t>
      </w:r>
      <w:r w:rsidR="00B17F8A">
        <w:rPr>
          <w:rFonts w:ascii="Times New Roman" w:hAnsi="Times New Roman"/>
          <w:sz w:val="27"/>
          <w:szCs w:val="27"/>
          <w:lang w:val="uk-UA"/>
        </w:rPr>
        <w:t>)</w:t>
      </w:r>
      <w:r>
        <w:rPr>
          <w:rFonts w:ascii="Times New Roman" w:hAnsi="Times New Roman"/>
          <w:sz w:val="27"/>
          <w:szCs w:val="27"/>
          <w:lang w:val="uk-UA"/>
        </w:rPr>
        <w:t xml:space="preserve"> площею </w:t>
      </w:r>
      <w:r w:rsidR="004E22F1">
        <w:rPr>
          <w:rFonts w:ascii="Times New Roman" w:hAnsi="Times New Roman"/>
          <w:sz w:val="27"/>
          <w:szCs w:val="27"/>
          <w:lang w:val="uk-UA"/>
        </w:rPr>
        <w:t>42,19</w:t>
      </w:r>
      <w:r>
        <w:rPr>
          <w:rFonts w:ascii="Times New Roman" w:hAnsi="Times New Roman"/>
          <w:sz w:val="27"/>
          <w:szCs w:val="27"/>
          <w:lang w:val="uk-UA"/>
        </w:rPr>
        <w:t xml:space="preserve"> га ріллі становить </w:t>
      </w:r>
      <w:r w:rsidR="004E22F1">
        <w:rPr>
          <w:rFonts w:ascii="Times New Roman" w:hAnsi="Times New Roman"/>
          <w:sz w:val="27"/>
          <w:szCs w:val="27"/>
          <w:lang w:val="uk-UA"/>
        </w:rPr>
        <w:t>885723,98</w:t>
      </w:r>
      <w:r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4E22F1">
        <w:rPr>
          <w:rFonts w:ascii="Times New Roman" w:hAnsi="Times New Roman"/>
          <w:sz w:val="27"/>
          <w:szCs w:val="27"/>
          <w:lang w:val="uk-UA"/>
        </w:rPr>
        <w:t>вісімсот вісімдесят п’ять тисяч сімсот двадцять три</w:t>
      </w:r>
      <w:r>
        <w:rPr>
          <w:rFonts w:ascii="Times New Roman" w:hAnsi="Times New Roman"/>
          <w:sz w:val="27"/>
          <w:szCs w:val="27"/>
          <w:lang w:val="uk-UA"/>
        </w:rPr>
        <w:t>) грн. 9</w:t>
      </w:r>
      <w:r w:rsidR="004E22F1">
        <w:rPr>
          <w:rFonts w:ascii="Times New Roman" w:hAnsi="Times New Roman"/>
          <w:sz w:val="27"/>
          <w:szCs w:val="27"/>
          <w:lang w:val="uk-UA"/>
        </w:rPr>
        <w:t>8</w:t>
      </w:r>
      <w:r>
        <w:rPr>
          <w:rFonts w:ascii="Times New Roman" w:hAnsi="Times New Roman"/>
          <w:sz w:val="27"/>
          <w:szCs w:val="27"/>
          <w:lang w:val="uk-UA"/>
        </w:rPr>
        <w:t xml:space="preserve"> коп</w:t>
      </w:r>
      <w:r w:rsidR="00FF7E42">
        <w:rPr>
          <w:rFonts w:ascii="Times New Roman" w:hAnsi="Times New Roman"/>
          <w:sz w:val="27"/>
          <w:szCs w:val="27"/>
          <w:lang w:val="uk-UA"/>
        </w:rPr>
        <w:t>.</w:t>
      </w:r>
      <w:r>
        <w:rPr>
          <w:rFonts w:ascii="Times New Roman" w:hAnsi="Times New Roman"/>
          <w:sz w:val="27"/>
          <w:szCs w:val="27"/>
          <w:lang w:val="uk-UA"/>
        </w:rPr>
        <w:t>;</w:t>
      </w:r>
    </w:p>
    <w:p w:rsidR="00FF7E42" w:rsidRDefault="00FF7E42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C0531" w:rsidRDefault="00EC0531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нормативна грошова оцінка земельної ділянки </w:t>
      </w:r>
      <w:r w:rsidRPr="00FF7E42">
        <w:rPr>
          <w:rFonts w:ascii="Times New Roman" w:hAnsi="Times New Roman"/>
          <w:b/>
          <w:sz w:val="27"/>
          <w:szCs w:val="27"/>
          <w:lang w:val="uk-UA"/>
        </w:rPr>
        <w:t>№5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(</w:t>
      </w:r>
      <w:proofErr w:type="spellStart"/>
      <w:r w:rsidR="00B17F8A">
        <w:rPr>
          <w:rFonts w:ascii="Times New Roman" w:hAnsi="Times New Roman"/>
          <w:sz w:val="27"/>
          <w:szCs w:val="27"/>
        </w:rPr>
        <w:t>кадастровий</w:t>
      </w:r>
      <w:proofErr w:type="spellEnd"/>
      <w:r w:rsidR="00B17F8A">
        <w:rPr>
          <w:rFonts w:ascii="Times New Roman" w:hAnsi="Times New Roman"/>
          <w:sz w:val="27"/>
          <w:szCs w:val="27"/>
        </w:rPr>
        <w:t xml:space="preserve"> номер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48206853:03:000:</w:t>
      </w:r>
      <w:r w:rsidR="00430FC8" w:rsidRPr="00430FC8">
        <w:rPr>
          <w:rFonts w:ascii="Times New Roman" w:hAnsi="Times New Roman"/>
          <w:sz w:val="27"/>
          <w:szCs w:val="27"/>
        </w:rPr>
        <w:t>0348</w:t>
      </w:r>
      <w:r w:rsidR="00B17F8A">
        <w:rPr>
          <w:rFonts w:ascii="Times New Roman" w:hAnsi="Times New Roman"/>
          <w:sz w:val="27"/>
          <w:szCs w:val="27"/>
          <w:lang w:val="uk-UA"/>
        </w:rPr>
        <w:t>)</w:t>
      </w:r>
      <w:r>
        <w:rPr>
          <w:rFonts w:ascii="Times New Roman" w:hAnsi="Times New Roman"/>
          <w:sz w:val="27"/>
          <w:szCs w:val="27"/>
          <w:lang w:val="uk-UA"/>
        </w:rPr>
        <w:t xml:space="preserve"> площею </w:t>
      </w:r>
      <w:r w:rsidR="004E22F1">
        <w:rPr>
          <w:rFonts w:ascii="Times New Roman" w:hAnsi="Times New Roman"/>
          <w:sz w:val="27"/>
          <w:szCs w:val="27"/>
          <w:lang w:val="uk-UA"/>
        </w:rPr>
        <w:t>2,90</w:t>
      </w:r>
      <w:r>
        <w:rPr>
          <w:rFonts w:ascii="Times New Roman" w:hAnsi="Times New Roman"/>
          <w:sz w:val="27"/>
          <w:szCs w:val="27"/>
          <w:lang w:val="uk-UA"/>
        </w:rPr>
        <w:t xml:space="preserve"> га ріллі становить </w:t>
      </w:r>
      <w:r w:rsidR="004E22F1">
        <w:rPr>
          <w:rFonts w:ascii="Times New Roman" w:hAnsi="Times New Roman"/>
          <w:sz w:val="27"/>
          <w:szCs w:val="27"/>
          <w:lang w:val="uk-UA"/>
        </w:rPr>
        <w:t>51043,40</w:t>
      </w:r>
      <w:r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4E22F1">
        <w:rPr>
          <w:rFonts w:ascii="Times New Roman" w:hAnsi="Times New Roman"/>
          <w:sz w:val="27"/>
          <w:szCs w:val="27"/>
          <w:lang w:val="uk-UA"/>
        </w:rPr>
        <w:t xml:space="preserve">п’ятдесят одна </w:t>
      </w:r>
      <w:r>
        <w:rPr>
          <w:rFonts w:ascii="Times New Roman" w:hAnsi="Times New Roman"/>
          <w:sz w:val="27"/>
          <w:szCs w:val="27"/>
          <w:lang w:val="uk-UA"/>
        </w:rPr>
        <w:t>тисяч</w:t>
      </w:r>
      <w:r w:rsidR="004E22F1">
        <w:rPr>
          <w:rFonts w:ascii="Times New Roman" w:hAnsi="Times New Roman"/>
          <w:sz w:val="27"/>
          <w:szCs w:val="27"/>
          <w:lang w:val="uk-UA"/>
        </w:rPr>
        <w:t>а сорок три</w:t>
      </w:r>
      <w:r>
        <w:rPr>
          <w:rFonts w:ascii="Times New Roman" w:hAnsi="Times New Roman"/>
          <w:sz w:val="27"/>
          <w:szCs w:val="27"/>
          <w:lang w:val="uk-UA"/>
        </w:rPr>
        <w:t xml:space="preserve">) грн. </w:t>
      </w:r>
      <w:r w:rsidR="004E22F1">
        <w:rPr>
          <w:rFonts w:ascii="Times New Roman" w:hAnsi="Times New Roman"/>
          <w:sz w:val="27"/>
          <w:szCs w:val="27"/>
          <w:lang w:val="uk-UA"/>
        </w:rPr>
        <w:t>40</w:t>
      </w:r>
      <w:r>
        <w:rPr>
          <w:rFonts w:ascii="Times New Roman" w:hAnsi="Times New Roman"/>
          <w:sz w:val="27"/>
          <w:szCs w:val="27"/>
          <w:lang w:val="uk-UA"/>
        </w:rPr>
        <w:t xml:space="preserve"> коп</w:t>
      </w:r>
      <w:r w:rsidR="00FF7E42">
        <w:rPr>
          <w:rFonts w:ascii="Times New Roman" w:hAnsi="Times New Roman"/>
          <w:sz w:val="27"/>
          <w:szCs w:val="27"/>
          <w:lang w:val="uk-UA"/>
        </w:rPr>
        <w:t>.</w:t>
      </w:r>
      <w:r>
        <w:rPr>
          <w:rFonts w:ascii="Times New Roman" w:hAnsi="Times New Roman"/>
          <w:sz w:val="27"/>
          <w:szCs w:val="27"/>
          <w:lang w:val="uk-UA"/>
        </w:rPr>
        <w:t>;</w:t>
      </w:r>
    </w:p>
    <w:p w:rsidR="00FF7E42" w:rsidRDefault="00FF7E42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C0531" w:rsidRDefault="00EC0531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нормативна грошова оцінка земельної ділянки </w:t>
      </w:r>
      <w:r w:rsidRPr="00FF7E42">
        <w:rPr>
          <w:rFonts w:ascii="Times New Roman" w:hAnsi="Times New Roman"/>
          <w:b/>
          <w:sz w:val="27"/>
          <w:szCs w:val="27"/>
          <w:lang w:val="uk-UA"/>
        </w:rPr>
        <w:t>№6</w:t>
      </w:r>
      <w:r w:rsidR="00B17F8A" w:rsidRPr="00FF7E4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17F8A">
        <w:rPr>
          <w:rFonts w:ascii="Times New Roman" w:hAnsi="Times New Roman"/>
          <w:sz w:val="27"/>
          <w:szCs w:val="27"/>
          <w:lang w:val="uk-UA"/>
        </w:rPr>
        <w:t>(</w:t>
      </w:r>
      <w:r w:rsidR="00B17F8A" w:rsidRPr="00FF7E42">
        <w:rPr>
          <w:rFonts w:ascii="Times New Roman" w:hAnsi="Times New Roman"/>
          <w:sz w:val="27"/>
          <w:szCs w:val="27"/>
          <w:lang w:val="uk-UA"/>
        </w:rPr>
        <w:t>кадастровий номер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48206853:03:000:</w:t>
      </w:r>
      <w:r w:rsidR="00430FC8" w:rsidRPr="00FF7E42">
        <w:rPr>
          <w:rFonts w:ascii="Times New Roman" w:hAnsi="Times New Roman"/>
          <w:sz w:val="27"/>
          <w:szCs w:val="27"/>
          <w:lang w:val="uk-UA"/>
        </w:rPr>
        <w:t>0349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) </w:t>
      </w:r>
      <w:r>
        <w:rPr>
          <w:rFonts w:ascii="Times New Roman" w:hAnsi="Times New Roman"/>
          <w:sz w:val="27"/>
          <w:szCs w:val="27"/>
          <w:lang w:val="uk-UA"/>
        </w:rPr>
        <w:t xml:space="preserve">площею </w:t>
      </w:r>
      <w:r w:rsidR="004E22F1">
        <w:rPr>
          <w:rFonts w:ascii="Times New Roman" w:hAnsi="Times New Roman"/>
          <w:sz w:val="27"/>
          <w:szCs w:val="27"/>
          <w:lang w:val="uk-UA"/>
        </w:rPr>
        <w:t>11,40</w:t>
      </w:r>
      <w:r>
        <w:rPr>
          <w:rFonts w:ascii="Times New Roman" w:hAnsi="Times New Roman"/>
          <w:sz w:val="27"/>
          <w:szCs w:val="27"/>
          <w:lang w:val="uk-UA"/>
        </w:rPr>
        <w:t xml:space="preserve"> га ріллі становить </w:t>
      </w:r>
      <w:r w:rsidR="004E22F1">
        <w:rPr>
          <w:rFonts w:ascii="Times New Roman" w:hAnsi="Times New Roman"/>
          <w:sz w:val="27"/>
          <w:szCs w:val="27"/>
          <w:lang w:val="uk-UA"/>
        </w:rPr>
        <w:t>192615,42</w:t>
      </w:r>
      <w:r w:rsidR="00FF7E42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(</w:t>
      </w:r>
      <w:r w:rsidR="004E22F1">
        <w:rPr>
          <w:rFonts w:ascii="Times New Roman" w:hAnsi="Times New Roman"/>
          <w:sz w:val="27"/>
          <w:szCs w:val="27"/>
          <w:lang w:val="uk-UA"/>
        </w:rPr>
        <w:t>сто дев’яносто дві тисячі шістсот п’ятнадцять</w:t>
      </w:r>
      <w:r>
        <w:rPr>
          <w:rFonts w:ascii="Times New Roman" w:hAnsi="Times New Roman"/>
          <w:sz w:val="27"/>
          <w:szCs w:val="27"/>
          <w:lang w:val="uk-UA"/>
        </w:rPr>
        <w:t xml:space="preserve">) грн. </w:t>
      </w:r>
      <w:r w:rsidR="004E22F1">
        <w:rPr>
          <w:rFonts w:ascii="Times New Roman" w:hAnsi="Times New Roman"/>
          <w:sz w:val="27"/>
          <w:szCs w:val="27"/>
          <w:lang w:val="uk-UA"/>
        </w:rPr>
        <w:t>42</w:t>
      </w:r>
      <w:r>
        <w:rPr>
          <w:rFonts w:ascii="Times New Roman" w:hAnsi="Times New Roman"/>
          <w:sz w:val="27"/>
          <w:szCs w:val="27"/>
          <w:lang w:val="uk-UA"/>
        </w:rPr>
        <w:t xml:space="preserve"> коп</w:t>
      </w:r>
      <w:r w:rsidR="00FF7E42">
        <w:rPr>
          <w:rFonts w:ascii="Times New Roman" w:hAnsi="Times New Roman"/>
          <w:sz w:val="27"/>
          <w:szCs w:val="27"/>
          <w:lang w:val="uk-UA"/>
        </w:rPr>
        <w:t>.</w:t>
      </w:r>
      <w:r>
        <w:rPr>
          <w:rFonts w:ascii="Times New Roman" w:hAnsi="Times New Roman"/>
          <w:sz w:val="27"/>
          <w:szCs w:val="27"/>
          <w:lang w:val="uk-UA"/>
        </w:rPr>
        <w:t>;</w:t>
      </w:r>
    </w:p>
    <w:p w:rsidR="00FF7E42" w:rsidRDefault="00FF7E42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C0531" w:rsidRDefault="00EC0531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нормативна грошова оцінка земельної ділянки </w:t>
      </w:r>
      <w:r w:rsidRPr="00FF7E42">
        <w:rPr>
          <w:rFonts w:ascii="Times New Roman" w:hAnsi="Times New Roman"/>
          <w:b/>
          <w:sz w:val="27"/>
          <w:szCs w:val="27"/>
          <w:lang w:val="uk-UA"/>
        </w:rPr>
        <w:t>№7</w:t>
      </w:r>
      <w:r w:rsidR="00B17F8A" w:rsidRPr="00FF7E4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17F8A">
        <w:rPr>
          <w:rFonts w:ascii="Times New Roman" w:hAnsi="Times New Roman"/>
          <w:sz w:val="27"/>
          <w:szCs w:val="27"/>
          <w:lang w:val="uk-UA"/>
        </w:rPr>
        <w:t>(</w:t>
      </w:r>
      <w:r w:rsidR="00B17F8A" w:rsidRPr="00FF7E42">
        <w:rPr>
          <w:rFonts w:ascii="Times New Roman" w:hAnsi="Times New Roman"/>
          <w:sz w:val="27"/>
          <w:szCs w:val="27"/>
          <w:lang w:val="uk-UA"/>
        </w:rPr>
        <w:t>кадастровий номер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48206853:03:000:</w:t>
      </w:r>
      <w:r w:rsidR="00430FC8" w:rsidRPr="00FF7E42">
        <w:rPr>
          <w:rFonts w:ascii="Times New Roman" w:hAnsi="Times New Roman"/>
          <w:sz w:val="27"/>
          <w:szCs w:val="27"/>
          <w:lang w:val="uk-UA"/>
        </w:rPr>
        <w:t>0350</w:t>
      </w:r>
      <w:r w:rsidR="00B17F8A">
        <w:rPr>
          <w:rFonts w:ascii="Times New Roman" w:hAnsi="Times New Roman"/>
          <w:sz w:val="27"/>
          <w:szCs w:val="27"/>
          <w:lang w:val="uk-UA"/>
        </w:rPr>
        <w:t>)</w:t>
      </w:r>
      <w:r>
        <w:rPr>
          <w:rFonts w:ascii="Times New Roman" w:hAnsi="Times New Roman"/>
          <w:sz w:val="27"/>
          <w:szCs w:val="27"/>
          <w:lang w:val="uk-UA"/>
        </w:rPr>
        <w:t xml:space="preserve"> площею </w:t>
      </w:r>
      <w:r w:rsidR="004E22F1">
        <w:rPr>
          <w:rFonts w:ascii="Times New Roman" w:hAnsi="Times New Roman"/>
          <w:sz w:val="27"/>
          <w:szCs w:val="27"/>
          <w:lang w:val="uk-UA"/>
        </w:rPr>
        <w:t>3,80</w:t>
      </w:r>
      <w:r>
        <w:rPr>
          <w:rFonts w:ascii="Times New Roman" w:hAnsi="Times New Roman"/>
          <w:sz w:val="27"/>
          <w:szCs w:val="27"/>
          <w:lang w:val="uk-UA"/>
        </w:rPr>
        <w:t xml:space="preserve"> га ріллі становить </w:t>
      </w:r>
      <w:r w:rsidR="004E22F1">
        <w:rPr>
          <w:rFonts w:ascii="Times New Roman" w:hAnsi="Times New Roman"/>
          <w:sz w:val="27"/>
          <w:szCs w:val="27"/>
          <w:lang w:val="uk-UA"/>
        </w:rPr>
        <w:t>61212,93</w:t>
      </w:r>
      <w:r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4E22F1">
        <w:rPr>
          <w:rFonts w:ascii="Times New Roman" w:hAnsi="Times New Roman"/>
          <w:sz w:val="27"/>
          <w:szCs w:val="27"/>
          <w:lang w:val="uk-UA"/>
        </w:rPr>
        <w:t>шістдесят одна тисяча двісті дванадцять</w:t>
      </w:r>
      <w:r>
        <w:rPr>
          <w:rFonts w:ascii="Times New Roman" w:hAnsi="Times New Roman"/>
          <w:sz w:val="27"/>
          <w:szCs w:val="27"/>
          <w:lang w:val="uk-UA"/>
        </w:rPr>
        <w:t xml:space="preserve">) грн. </w:t>
      </w:r>
      <w:r w:rsidR="004E22F1">
        <w:rPr>
          <w:rFonts w:ascii="Times New Roman" w:hAnsi="Times New Roman"/>
          <w:sz w:val="27"/>
          <w:szCs w:val="27"/>
          <w:lang w:val="uk-UA"/>
        </w:rPr>
        <w:t>93 коп</w:t>
      </w:r>
      <w:r w:rsidR="00FF7E42">
        <w:rPr>
          <w:rFonts w:ascii="Times New Roman" w:hAnsi="Times New Roman"/>
          <w:sz w:val="27"/>
          <w:szCs w:val="27"/>
          <w:lang w:val="uk-UA"/>
        </w:rPr>
        <w:t>.</w:t>
      </w:r>
      <w:r w:rsidR="004E22F1">
        <w:rPr>
          <w:rFonts w:ascii="Times New Roman" w:hAnsi="Times New Roman"/>
          <w:sz w:val="27"/>
          <w:szCs w:val="27"/>
          <w:lang w:val="uk-UA"/>
        </w:rPr>
        <w:t>;</w:t>
      </w:r>
    </w:p>
    <w:p w:rsidR="00FF7E42" w:rsidRDefault="00FF7E42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4E22F1" w:rsidRDefault="004E22F1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нормативна грош</w:t>
      </w:r>
      <w:r w:rsidR="00430FC8">
        <w:rPr>
          <w:rFonts w:ascii="Times New Roman" w:hAnsi="Times New Roman"/>
          <w:sz w:val="27"/>
          <w:szCs w:val="27"/>
          <w:lang w:val="uk-UA"/>
        </w:rPr>
        <w:t xml:space="preserve">ова оцінка земельної ділянки </w:t>
      </w:r>
      <w:r w:rsidR="00430FC8" w:rsidRPr="00FF7E42">
        <w:rPr>
          <w:rFonts w:ascii="Times New Roman" w:hAnsi="Times New Roman"/>
          <w:b/>
          <w:sz w:val="27"/>
          <w:szCs w:val="27"/>
          <w:lang w:val="uk-UA"/>
        </w:rPr>
        <w:t>№8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B17F8A" w:rsidRPr="00FF7E42">
        <w:rPr>
          <w:rFonts w:ascii="Times New Roman" w:hAnsi="Times New Roman"/>
          <w:sz w:val="27"/>
          <w:szCs w:val="27"/>
          <w:lang w:val="uk-UA"/>
        </w:rPr>
        <w:t>кадастровий номер</w:t>
      </w:r>
      <w:r w:rsidR="00B17F8A">
        <w:rPr>
          <w:rFonts w:ascii="Times New Roman" w:hAnsi="Times New Roman"/>
          <w:sz w:val="27"/>
          <w:szCs w:val="27"/>
          <w:lang w:val="uk-UA"/>
        </w:rPr>
        <w:t xml:space="preserve"> 48206853:03:000:</w:t>
      </w:r>
      <w:r w:rsidR="00430FC8" w:rsidRPr="00FF7E42">
        <w:rPr>
          <w:rFonts w:ascii="Times New Roman" w:hAnsi="Times New Roman"/>
          <w:sz w:val="27"/>
          <w:szCs w:val="27"/>
          <w:lang w:val="uk-UA"/>
        </w:rPr>
        <w:t>0351</w:t>
      </w:r>
      <w:r w:rsidR="00B17F8A">
        <w:rPr>
          <w:rFonts w:ascii="Times New Roman" w:hAnsi="Times New Roman"/>
          <w:sz w:val="27"/>
          <w:szCs w:val="27"/>
          <w:lang w:val="uk-UA"/>
        </w:rPr>
        <w:t>)</w:t>
      </w:r>
      <w:r>
        <w:rPr>
          <w:rFonts w:ascii="Times New Roman" w:hAnsi="Times New Roman"/>
          <w:sz w:val="27"/>
          <w:szCs w:val="27"/>
          <w:lang w:val="uk-UA"/>
        </w:rPr>
        <w:t xml:space="preserve"> площею 11,40 га ріллі становить 208573,87 (двісті вісім тисяч п’ятсот сімдесят три) грн. 87 коп.</w:t>
      </w:r>
    </w:p>
    <w:p w:rsidR="00EC0531" w:rsidRDefault="00EC0531" w:rsidP="00EC053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496577" w:rsidRDefault="00496577" w:rsidP="00496577">
      <w:pPr>
        <w:rPr>
          <w:rFonts w:ascii="Times New Roman" w:hAnsi="Times New Roman"/>
          <w:sz w:val="28"/>
          <w:szCs w:val="28"/>
          <w:lang w:val="uk-UA"/>
        </w:rPr>
      </w:pPr>
    </w:p>
    <w:p w:rsidR="00496577" w:rsidRPr="00063618" w:rsidRDefault="00496577" w:rsidP="00496577">
      <w:pPr>
        <w:rPr>
          <w:lang w:val="uk-UA"/>
        </w:rPr>
      </w:pPr>
      <w:r w:rsidRPr="000E4E37">
        <w:rPr>
          <w:rFonts w:ascii="Times New Roman" w:hAnsi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  <w:t>А.Л.Петров</w:t>
      </w:r>
    </w:p>
    <w:sectPr w:rsidR="00496577" w:rsidRPr="00063618" w:rsidSect="00FF7E42">
      <w:headerReference w:type="default" r:id="rId6"/>
      <w:pgSz w:w="11906" w:h="16838"/>
      <w:pgMar w:top="1135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42" w:rsidRDefault="00FF7E42" w:rsidP="00AC5B64">
      <w:pPr>
        <w:spacing w:after="0" w:line="240" w:lineRule="auto"/>
      </w:pPr>
      <w:r>
        <w:separator/>
      </w:r>
    </w:p>
  </w:endnote>
  <w:endnote w:type="continuationSeparator" w:id="1">
    <w:p w:rsidR="00FF7E42" w:rsidRDefault="00FF7E42" w:rsidP="00A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42" w:rsidRDefault="00FF7E42" w:rsidP="00AC5B64">
      <w:pPr>
        <w:spacing w:after="0" w:line="240" w:lineRule="auto"/>
      </w:pPr>
      <w:r>
        <w:separator/>
      </w:r>
    </w:p>
  </w:footnote>
  <w:footnote w:type="continuationSeparator" w:id="1">
    <w:p w:rsidR="00FF7E42" w:rsidRDefault="00FF7E42" w:rsidP="00AC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42" w:rsidRDefault="00D32A9F">
    <w:pPr>
      <w:pStyle w:val="a3"/>
      <w:jc w:val="center"/>
    </w:pPr>
    <w:fldSimple w:instr=" PAGE   \* MERGEFORMAT ">
      <w:r w:rsidR="00FC28A3">
        <w:rPr>
          <w:noProof/>
        </w:rPr>
        <w:t>2</w:t>
      </w:r>
    </w:fldSimple>
  </w:p>
  <w:p w:rsidR="00FF7E42" w:rsidRDefault="00FF7E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577"/>
    <w:rsid w:val="002050E5"/>
    <w:rsid w:val="003C3FEA"/>
    <w:rsid w:val="00421869"/>
    <w:rsid w:val="00430FC8"/>
    <w:rsid w:val="00496577"/>
    <w:rsid w:val="004E22F1"/>
    <w:rsid w:val="0080142D"/>
    <w:rsid w:val="00821B31"/>
    <w:rsid w:val="00AC5B64"/>
    <w:rsid w:val="00B17F8A"/>
    <w:rsid w:val="00B96400"/>
    <w:rsid w:val="00BB010D"/>
    <w:rsid w:val="00C635E8"/>
    <w:rsid w:val="00D26BA3"/>
    <w:rsid w:val="00D32A9F"/>
    <w:rsid w:val="00D50F22"/>
    <w:rsid w:val="00D74DC4"/>
    <w:rsid w:val="00DD71A7"/>
    <w:rsid w:val="00EC0531"/>
    <w:rsid w:val="00F52A83"/>
    <w:rsid w:val="00F70874"/>
    <w:rsid w:val="00FC28A3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657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965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7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96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57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96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C3F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E22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a8"/>
    <w:rsid w:val="004E22F1"/>
    <w:pPr>
      <w:spacing w:after="0" w:line="240" w:lineRule="auto"/>
    </w:pPr>
    <w:rPr>
      <w:rFonts w:ascii="Times New Roman" w:hAnsi="Times New Roman"/>
      <w:sz w:val="1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E22F1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21">
    <w:name w:val="Body Text 2"/>
    <w:basedOn w:val="a"/>
    <w:link w:val="22"/>
    <w:rsid w:val="004E22F1"/>
    <w:pPr>
      <w:spacing w:after="0" w:line="240" w:lineRule="auto"/>
    </w:pPr>
    <w:rPr>
      <w:rFonts w:ascii="Times New Roman" w:hAnsi="Times New Roman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E22F1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2016-07-22T06:05:00Z</cp:lastPrinted>
  <dcterms:created xsi:type="dcterms:W3CDTF">2016-07-22T05:43:00Z</dcterms:created>
  <dcterms:modified xsi:type="dcterms:W3CDTF">2016-07-22T06:06:00Z</dcterms:modified>
</cp:coreProperties>
</file>