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6B" w:rsidRPr="00BD286B" w:rsidRDefault="00BD286B" w:rsidP="00BD286B">
      <w:pPr>
        <w:ind w:left="7788"/>
        <w:rPr>
          <w:sz w:val="24"/>
          <w:szCs w:val="24"/>
        </w:rPr>
      </w:pPr>
      <w:r w:rsidRPr="00BD286B">
        <w:rPr>
          <w:sz w:val="24"/>
          <w:szCs w:val="24"/>
        </w:rPr>
        <w:t>Проект</w:t>
      </w:r>
    </w:p>
    <w:p w:rsidR="00BD286B" w:rsidRPr="00BD286B" w:rsidRDefault="00BD286B" w:rsidP="00BD286B">
      <w:pPr>
        <w:ind w:left="7788"/>
        <w:rPr>
          <w:sz w:val="24"/>
          <w:szCs w:val="24"/>
          <w:lang w:val="ru-RU"/>
        </w:rPr>
      </w:pPr>
      <w:r w:rsidRPr="00BD286B">
        <w:rPr>
          <w:sz w:val="24"/>
          <w:szCs w:val="24"/>
          <w:lang w:val="ru-RU"/>
        </w:rPr>
        <w:t>Стародуб А.О.</w:t>
      </w:r>
    </w:p>
    <w:p w:rsidR="00BD286B" w:rsidRPr="00BD286B" w:rsidRDefault="00BD286B" w:rsidP="00BD286B">
      <w:pPr>
        <w:pStyle w:val="a3"/>
        <w:ind w:left="-142" w:right="282"/>
        <w:jc w:val="center"/>
        <w:rPr>
          <w:rFonts w:ascii="Times New Roman" w:hAnsi="Times New Roman"/>
          <w:sz w:val="28"/>
          <w:szCs w:val="28"/>
        </w:rPr>
      </w:pPr>
      <w:r w:rsidRPr="00BD286B">
        <w:rPr>
          <w:rFonts w:ascii="Times New Roman" w:hAnsi="Times New Roman"/>
          <w:sz w:val="28"/>
          <w:szCs w:val="28"/>
        </w:rPr>
        <w:t>БАШТАНСЬКА РАЙОННА РАДА</w:t>
      </w:r>
    </w:p>
    <w:p w:rsidR="00BD286B" w:rsidRPr="00BD286B" w:rsidRDefault="00BD286B" w:rsidP="00BD286B">
      <w:pPr>
        <w:pStyle w:val="a3"/>
        <w:ind w:left="-142" w:right="282"/>
        <w:jc w:val="center"/>
        <w:rPr>
          <w:rFonts w:ascii="Times New Roman" w:hAnsi="Times New Roman"/>
          <w:sz w:val="28"/>
          <w:szCs w:val="28"/>
        </w:rPr>
      </w:pPr>
      <w:r w:rsidRPr="00BD286B">
        <w:rPr>
          <w:rFonts w:ascii="Times New Roman" w:hAnsi="Times New Roman"/>
          <w:sz w:val="28"/>
          <w:szCs w:val="28"/>
        </w:rPr>
        <w:t>МИКОЛАЇВСЬКОЇ ОБЛАСТІ</w:t>
      </w:r>
    </w:p>
    <w:p w:rsidR="00BD286B" w:rsidRPr="00BD286B" w:rsidRDefault="00BD286B" w:rsidP="00BD286B">
      <w:pPr>
        <w:pStyle w:val="a3"/>
        <w:ind w:right="282"/>
        <w:jc w:val="center"/>
        <w:rPr>
          <w:rFonts w:ascii="Times New Roman" w:hAnsi="Times New Roman"/>
          <w:sz w:val="28"/>
          <w:szCs w:val="28"/>
        </w:rPr>
      </w:pPr>
    </w:p>
    <w:p w:rsidR="00BD286B" w:rsidRPr="0038010D" w:rsidRDefault="00BD286B" w:rsidP="00BD286B">
      <w:pPr>
        <w:pStyle w:val="a3"/>
        <w:ind w:right="282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38010D">
        <w:rPr>
          <w:rFonts w:ascii="Times New Roman" w:hAnsi="Times New Roman"/>
          <w:b/>
          <w:sz w:val="32"/>
          <w:szCs w:val="32"/>
        </w:rPr>
        <w:t>Р</w:t>
      </w:r>
      <w:proofErr w:type="spellEnd"/>
      <w:r w:rsidRPr="0038010D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38010D">
        <w:rPr>
          <w:rFonts w:ascii="Times New Roman" w:hAnsi="Times New Roman"/>
          <w:b/>
          <w:sz w:val="32"/>
          <w:szCs w:val="32"/>
        </w:rPr>
        <w:t>І</w:t>
      </w:r>
      <w:proofErr w:type="spellEnd"/>
      <w:r w:rsidRPr="0038010D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38010D">
        <w:rPr>
          <w:rFonts w:ascii="Times New Roman" w:hAnsi="Times New Roman"/>
          <w:b/>
          <w:sz w:val="32"/>
          <w:szCs w:val="32"/>
        </w:rPr>
        <w:t>Ш</w:t>
      </w:r>
      <w:proofErr w:type="spellEnd"/>
      <w:r w:rsidRPr="0038010D">
        <w:rPr>
          <w:rFonts w:ascii="Times New Roman" w:hAnsi="Times New Roman"/>
          <w:b/>
          <w:sz w:val="32"/>
          <w:szCs w:val="32"/>
        </w:rPr>
        <w:t xml:space="preserve"> Е Н </w:t>
      </w:r>
      <w:proofErr w:type="spellStart"/>
      <w:proofErr w:type="gramStart"/>
      <w:r w:rsidRPr="0038010D">
        <w:rPr>
          <w:rFonts w:ascii="Times New Roman" w:hAnsi="Times New Roman"/>
          <w:b/>
          <w:sz w:val="32"/>
          <w:szCs w:val="32"/>
        </w:rPr>
        <w:t>Н</w:t>
      </w:r>
      <w:proofErr w:type="spellEnd"/>
      <w:proofErr w:type="gramEnd"/>
      <w:r w:rsidRPr="0038010D">
        <w:rPr>
          <w:rFonts w:ascii="Times New Roman" w:hAnsi="Times New Roman"/>
          <w:b/>
          <w:sz w:val="32"/>
          <w:szCs w:val="32"/>
        </w:rPr>
        <w:t xml:space="preserve"> Я</w:t>
      </w:r>
    </w:p>
    <w:p w:rsidR="00BD286B" w:rsidRPr="00BD286B" w:rsidRDefault="00BD286B" w:rsidP="00BD286B"/>
    <w:p w:rsidR="00BD286B" w:rsidRPr="00BD286B" w:rsidRDefault="00BD286B" w:rsidP="00BD286B">
      <w:pPr>
        <w:ind w:right="-143"/>
      </w:pPr>
      <w:r w:rsidRPr="00BD286B">
        <w:rPr>
          <w:u w:val="single"/>
        </w:rPr>
        <w:t xml:space="preserve">                            2016 року</w:t>
      </w:r>
      <w:r w:rsidRPr="00BD286B">
        <w:t xml:space="preserve">  №  </w:t>
      </w:r>
      <w:r w:rsidRPr="00BD286B">
        <w:rPr>
          <w:u w:val="single"/>
        </w:rPr>
        <w:t xml:space="preserve">                 </w:t>
      </w:r>
      <w:r w:rsidRPr="00BD286B">
        <w:t xml:space="preserve">      </w:t>
      </w:r>
      <w:r w:rsidRPr="00BD286B">
        <w:rPr>
          <w:lang w:val="ru-RU"/>
        </w:rPr>
        <w:t xml:space="preserve">     </w:t>
      </w:r>
      <w:r w:rsidR="0038010D">
        <w:rPr>
          <w:lang w:val="ru-RU"/>
        </w:rPr>
        <w:t xml:space="preserve">  </w:t>
      </w:r>
      <w:r w:rsidRPr="00BD286B">
        <w:rPr>
          <w:lang w:val="ru-RU"/>
        </w:rPr>
        <w:t xml:space="preserve">    </w:t>
      </w:r>
      <w:proofErr w:type="spellStart"/>
      <w:r w:rsidR="0038010D">
        <w:rPr>
          <w:lang w:val="ru-RU"/>
        </w:rPr>
        <w:t>ХІІ</w:t>
      </w:r>
      <w:proofErr w:type="spellEnd"/>
      <w:r w:rsidRPr="00BD286B">
        <w:t xml:space="preserve"> сесія сьомого скликання</w:t>
      </w:r>
    </w:p>
    <w:p w:rsidR="00BD286B" w:rsidRPr="0038010D" w:rsidRDefault="00BD286B" w:rsidP="0038010D">
      <w:pPr>
        <w:ind w:left="993"/>
        <w:rPr>
          <w:sz w:val="24"/>
          <w:szCs w:val="24"/>
        </w:rPr>
      </w:pPr>
      <w:proofErr w:type="spellStart"/>
      <w:r w:rsidRPr="0038010D">
        <w:rPr>
          <w:sz w:val="24"/>
          <w:szCs w:val="24"/>
        </w:rPr>
        <w:t>Баштанка</w:t>
      </w:r>
      <w:proofErr w:type="spellEnd"/>
    </w:p>
    <w:p w:rsidR="00BD286B" w:rsidRPr="00BD286B" w:rsidRDefault="00BD286B" w:rsidP="00BD286B">
      <w:pPr>
        <w:jc w:val="both"/>
        <w:rPr>
          <w:lang w:val="ru-RU"/>
        </w:rPr>
      </w:pPr>
    </w:p>
    <w:p w:rsidR="00BD286B" w:rsidRPr="0038010D" w:rsidRDefault="00BD286B" w:rsidP="0038010D">
      <w:pPr>
        <w:ind w:right="3259"/>
        <w:jc w:val="both"/>
        <w:rPr>
          <w:sz w:val="27"/>
          <w:szCs w:val="27"/>
          <w:lang w:val="ru-RU"/>
        </w:rPr>
      </w:pPr>
      <w:r w:rsidRPr="0038010D">
        <w:rPr>
          <w:sz w:val="27"/>
          <w:szCs w:val="27"/>
        </w:rPr>
        <w:t xml:space="preserve">Про депутатський запит депутата </w:t>
      </w:r>
      <w:bookmarkStart w:id="0" w:name="OLE_LINK1"/>
      <w:bookmarkStart w:id="1" w:name="OLE_LINK2"/>
      <w:r w:rsidRPr="0038010D">
        <w:rPr>
          <w:sz w:val="27"/>
          <w:szCs w:val="27"/>
        </w:rPr>
        <w:t xml:space="preserve">районної ради </w:t>
      </w:r>
      <w:proofErr w:type="spellStart"/>
      <w:r w:rsidRPr="0038010D">
        <w:rPr>
          <w:sz w:val="27"/>
          <w:szCs w:val="27"/>
        </w:rPr>
        <w:t>Онищука</w:t>
      </w:r>
      <w:proofErr w:type="spellEnd"/>
      <w:r w:rsidRPr="0038010D">
        <w:rPr>
          <w:sz w:val="27"/>
          <w:szCs w:val="27"/>
        </w:rPr>
        <w:t xml:space="preserve"> В.І</w:t>
      </w:r>
      <w:r w:rsidRPr="0038010D">
        <w:rPr>
          <w:sz w:val="27"/>
          <w:szCs w:val="27"/>
          <w:lang w:val="ru-RU"/>
        </w:rPr>
        <w:t>.</w:t>
      </w:r>
      <w:r w:rsidRPr="0038010D">
        <w:rPr>
          <w:sz w:val="27"/>
          <w:szCs w:val="27"/>
        </w:rPr>
        <w:t xml:space="preserve"> до голови районної ради Петрова А.Л. щодо</w:t>
      </w:r>
      <w:bookmarkEnd w:id="0"/>
      <w:bookmarkEnd w:id="1"/>
      <w:r w:rsidRPr="0038010D">
        <w:rPr>
          <w:sz w:val="27"/>
          <w:szCs w:val="27"/>
        </w:rPr>
        <w:t xml:space="preserve"> внесення змін та доповнень до Програми</w:t>
      </w:r>
      <w:r w:rsidRPr="0038010D">
        <w:rPr>
          <w:sz w:val="27"/>
          <w:szCs w:val="27"/>
          <w:lang w:val="ru-RU"/>
        </w:rPr>
        <w:t xml:space="preserve"> </w:t>
      </w:r>
      <w:r w:rsidRPr="0038010D">
        <w:rPr>
          <w:sz w:val="27"/>
          <w:szCs w:val="27"/>
        </w:rPr>
        <w:t xml:space="preserve">соціально-економічного </w:t>
      </w:r>
      <w:r w:rsidR="007C0A71" w:rsidRPr="0038010D">
        <w:rPr>
          <w:sz w:val="27"/>
          <w:szCs w:val="27"/>
        </w:rPr>
        <w:t>розвитку Баштан</w:t>
      </w:r>
      <w:r w:rsidRPr="0038010D">
        <w:rPr>
          <w:sz w:val="27"/>
          <w:szCs w:val="27"/>
        </w:rPr>
        <w:t>ського району на 2015-2017 роки, затвердженої рішенням районної ради від 15 грудня 2014 року №1</w:t>
      </w:r>
    </w:p>
    <w:p w:rsidR="00BD286B" w:rsidRPr="00BD286B" w:rsidRDefault="00BD286B" w:rsidP="00BD286B">
      <w:pPr>
        <w:jc w:val="both"/>
      </w:pPr>
    </w:p>
    <w:p w:rsidR="00BD286B" w:rsidRPr="00BD286B" w:rsidRDefault="00BD286B" w:rsidP="00BD286B">
      <w:pPr>
        <w:ind w:right="-143" w:firstLine="567"/>
        <w:jc w:val="both"/>
      </w:pPr>
      <w:r w:rsidRPr="00BD286B">
        <w:t xml:space="preserve">Розглянувши та обговоривши депутатський запит депутата районної ради </w:t>
      </w:r>
      <w:proofErr w:type="spellStart"/>
      <w:r w:rsidR="006E6D74">
        <w:t>Онищука</w:t>
      </w:r>
      <w:proofErr w:type="spellEnd"/>
      <w:r w:rsidR="006E6D74">
        <w:t xml:space="preserve"> В.І</w:t>
      </w:r>
      <w:r w:rsidRPr="00BD286B">
        <w:t>. до голови районної ради Петрова А.Л. щодо внесення змін та доповнень до Програми соціально-економічного розвитку Баштанського району на 2015-2017 роки, затвердженої рішенням районної ради від 15 грудня 2014 року №1, на підставі статей 119, 143 Конституції України, пунктів 9,</w:t>
      </w:r>
      <w:r w:rsidR="0038010D">
        <w:t xml:space="preserve"> </w:t>
      </w:r>
      <w:r w:rsidRPr="00BD286B">
        <w:t>16 частини першої статті 43 Закону України від 21 травня 1997 року №280/97-ВР «Про місцеве самоврядування», статей 21, 22 Закону України від 11 липня 2002 року №93-IV «Про статус депутатів місц</w:t>
      </w:r>
      <w:r w:rsidR="00EF24D6">
        <w:t>евих рад»</w:t>
      </w:r>
      <w:r w:rsidRPr="00BD286B">
        <w:t xml:space="preserve">, враховуючи висновки постійних комісій районної ради та рішення президії районної ради від </w:t>
      </w:r>
      <w:r w:rsidR="0038010D">
        <w:t xml:space="preserve">            _</w:t>
      </w:r>
      <w:r w:rsidR="00EF24D6">
        <w:t xml:space="preserve"> </w:t>
      </w:r>
      <w:r w:rsidR="00EF24D6" w:rsidRPr="00EF24D6">
        <w:t>листопада</w:t>
      </w:r>
      <w:r w:rsidRPr="00BD286B">
        <w:t xml:space="preserve"> 2016 року №</w:t>
      </w:r>
      <w:r w:rsidR="006E6D74">
        <w:t>_</w:t>
      </w:r>
      <w:r w:rsidRPr="00BD286B">
        <w:t>, районна рада</w:t>
      </w:r>
    </w:p>
    <w:p w:rsidR="00BD286B" w:rsidRPr="00363B01" w:rsidRDefault="00BD286B" w:rsidP="00BD286B">
      <w:pPr>
        <w:pStyle w:val="a3"/>
        <w:ind w:right="-143"/>
        <w:jc w:val="both"/>
        <w:rPr>
          <w:rFonts w:ascii="Times New Roman" w:hAnsi="Times New Roman"/>
          <w:sz w:val="16"/>
          <w:szCs w:val="16"/>
          <w:lang w:val="uk-UA"/>
        </w:rPr>
      </w:pPr>
      <w:r w:rsidRPr="00BD286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D286B" w:rsidRPr="00BD286B" w:rsidRDefault="00BD286B" w:rsidP="00BD286B">
      <w:pPr>
        <w:ind w:right="-143"/>
        <w:jc w:val="both"/>
        <w:rPr>
          <w:b/>
        </w:rPr>
      </w:pPr>
      <w:r w:rsidRPr="00BD286B">
        <w:rPr>
          <w:b/>
        </w:rPr>
        <w:t>ВИРІШИЛА:</w:t>
      </w:r>
    </w:p>
    <w:p w:rsidR="00BD286B" w:rsidRPr="00363B01" w:rsidRDefault="00BD286B" w:rsidP="00BD286B">
      <w:pPr>
        <w:ind w:right="-143"/>
        <w:jc w:val="both"/>
        <w:rPr>
          <w:sz w:val="16"/>
          <w:szCs w:val="16"/>
        </w:rPr>
      </w:pPr>
    </w:p>
    <w:p w:rsidR="00BD286B" w:rsidRPr="00BD286B" w:rsidRDefault="00BD286B" w:rsidP="0038010D">
      <w:pPr>
        <w:pStyle w:val="a4"/>
        <w:ind w:left="0" w:right="-143" w:firstLine="567"/>
        <w:jc w:val="both"/>
      </w:pPr>
      <w:r w:rsidRPr="00BD286B">
        <w:t xml:space="preserve">1. Підтримати депутатський запит депутата районної ради </w:t>
      </w:r>
      <w:r w:rsidR="006E6D74">
        <w:t xml:space="preserve"> </w:t>
      </w:r>
      <w:proofErr w:type="spellStart"/>
      <w:r w:rsidR="006E6D74">
        <w:t>Онищука</w:t>
      </w:r>
      <w:proofErr w:type="spellEnd"/>
      <w:r w:rsidR="006E6D74">
        <w:t xml:space="preserve"> В.І</w:t>
      </w:r>
      <w:r w:rsidRPr="00BD286B">
        <w:t>. до голови районної ради Петрова А.Л. щодо внесення змін та доповнень до Програми соціально-економічного розвитку Баштанського району на 2015-     2017 роки, затвердженої рішенням районної ради від 15 грудня 2014 року №1.</w:t>
      </w:r>
    </w:p>
    <w:p w:rsidR="00BD286B" w:rsidRPr="00363B01" w:rsidRDefault="00BD286B" w:rsidP="0038010D">
      <w:pPr>
        <w:ind w:right="-143" w:firstLine="567"/>
        <w:jc w:val="both"/>
        <w:rPr>
          <w:sz w:val="16"/>
          <w:szCs w:val="16"/>
        </w:rPr>
      </w:pPr>
    </w:p>
    <w:p w:rsidR="00BD286B" w:rsidRPr="0038010D" w:rsidRDefault="00BD286B" w:rsidP="0038010D">
      <w:pPr>
        <w:ind w:right="-143" w:firstLine="567"/>
        <w:jc w:val="both"/>
        <w:rPr>
          <w:b/>
          <w:i/>
          <w:caps/>
          <w:sz w:val="27"/>
          <w:szCs w:val="27"/>
        </w:rPr>
      </w:pPr>
      <w:r w:rsidRPr="0038010D">
        <w:rPr>
          <w:sz w:val="27"/>
          <w:szCs w:val="27"/>
        </w:rPr>
        <w:t>2.</w:t>
      </w:r>
      <w:r w:rsidRPr="00363B01">
        <w:rPr>
          <w:sz w:val="27"/>
          <w:szCs w:val="27"/>
        </w:rPr>
        <w:t xml:space="preserve"> </w:t>
      </w:r>
      <w:r w:rsidRPr="0038010D">
        <w:rPr>
          <w:sz w:val="27"/>
          <w:szCs w:val="27"/>
        </w:rPr>
        <w:t xml:space="preserve">Внести зміни до Програми соціально-економічного розвитку </w:t>
      </w:r>
      <w:proofErr w:type="spellStart"/>
      <w:r w:rsidRPr="0038010D">
        <w:rPr>
          <w:sz w:val="27"/>
          <w:szCs w:val="27"/>
        </w:rPr>
        <w:t>Баштан-ського</w:t>
      </w:r>
      <w:proofErr w:type="spellEnd"/>
      <w:r w:rsidRPr="0038010D">
        <w:rPr>
          <w:sz w:val="27"/>
          <w:szCs w:val="27"/>
        </w:rPr>
        <w:t xml:space="preserve"> району на 2015-2017 роки, затвердженої рішенням районної ради від   </w:t>
      </w:r>
      <w:r w:rsidR="0038010D">
        <w:rPr>
          <w:sz w:val="27"/>
          <w:szCs w:val="27"/>
        </w:rPr>
        <w:t xml:space="preserve">     </w:t>
      </w:r>
      <w:r w:rsidRPr="0038010D">
        <w:rPr>
          <w:sz w:val="27"/>
          <w:szCs w:val="27"/>
        </w:rPr>
        <w:t>15 грудня 2014 року №1</w:t>
      </w:r>
      <w:r w:rsidR="00363B01" w:rsidRPr="00363B01">
        <w:rPr>
          <w:sz w:val="27"/>
          <w:szCs w:val="27"/>
        </w:rPr>
        <w:t>, в</w:t>
      </w:r>
      <w:r w:rsidR="006E6D74" w:rsidRPr="0038010D">
        <w:rPr>
          <w:sz w:val="27"/>
          <w:szCs w:val="27"/>
        </w:rPr>
        <w:t>икла</w:t>
      </w:r>
      <w:r w:rsidR="00363B01">
        <w:rPr>
          <w:sz w:val="27"/>
          <w:szCs w:val="27"/>
        </w:rPr>
        <w:t>вш</w:t>
      </w:r>
      <w:r w:rsidR="006E6D74" w:rsidRPr="0038010D">
        <w:rPr>
          <w:sz w:val="27"/>
          <w:szCs w:val="27"/>
        </w:rPr>
        <w:t>и обсяг фінансування об’єкту</w:t>
      </w:r>
      <w:r w:rsidRPr="0038010D">
        <w:rPr>
          <w:sz w:val="27"/>
          <w:szCs w:val="27"/>
        </w:rPr>
        <w:t xml:space="preserve"> </w:t>
      </w:r>
      <w:r w:rsidR="006E6D74" w:rsidRPr="0038010D">
        <w:rPr>
          <w:sz w:val="27"/>
          <w:szCs w:val="27"/>
        </w:rPr>
        <w:t xml:space="preserve">охорони здоров’я </w:t>
      </w:r>
      <w:r w:rsidR="00EF24D6" w:rsidRPr="0038010D">
        <w:rPr>
          <w:sz w:val="27"/>
          <w:szCs w:val="27"/>
        </w:rPr>
        <w:t>«Створення</w:t>
      </w:r>
      <w:r w:rsidR="00432110" w:rsidRPr="0038010D">
        <w:rPr>
          <w:sz w:val="27"/>
          <w:szCs w:val="27"/>
        </w:rPr>
        <w:t xml:space="preserve"> умов для забезпечення репродуктивного здоров’я жінок на базі пологового відділення Баштанської районної центральної лікарні»</w:t>
      </w:r>
      <w:r w:rsidR="00686F21" w:rsidRPr="0038010D">
        <w:rPr>
          <w:sz w:val="27"/>
          <w:szCs w:val="27"/>
        </w:rPr>
        <w:t xml:space="preserve"> </w:t>
      </w:r>
      <w:r w:rsidR="00432110" w:rsidRPr="0038010D">
        <w:rPr>
          <w:sz w:val="27"/>
          <w:szCs w:val="27"/>
        </w:rPr>
        <w:t>(</w:t>
      </w:r>
      <w:proofErr w:type="spellStart"/>
      <w:r w:rsidR="00432110" w:rsidRPr="0038010D">
        <w:rPr>
          <w:sz w:val="27"/>
          <w:szCs w:val="27"/>
        </w:rPr>
        <w:t>м.Баштанка</w:t>
      </w:r>
      <w:proofErr w:type="spellEnd"/>
      <w:r w:rsidR="00432110" w:rsidRPr="0038010D">
        <w:rPr>
          <w:sz w:val="27"/>
          <w:szCs w:val="27"/>
        </w:rPr>
        <w:t xml:space="preserve">, </w:t>
      </w:r>
      <w:proofErr w:type="spellStart"/>
      <w:r w:rsidR="00432110" w:rsidRPr="0038010D">
        <w:rPr>
          <w:sz w:val="27"/>
          <w:szCs w:val="27"/>
        </w:rPr>
        <w:t>вул.Ювілейна</w:t>
      </w:r>
      <w:proofErr w:type="spellEnd"/>
      <w:r w:rsidR="00432110" w:rsidRPr="0038010D">
        <w:rPr>
          <w:sz w:val="27"/>
          <w:szCs w:val="27"/>
        </w:rPr>
        <w:t>,</w:t>
      </w:r>
      <w:r w:rsidR="0038010D" w:rsidRPr="0038010D">
        <w:rPr>
          <w:sz w:val="27"/>
          <w:szCs w:val="27"/>
        </w:rPr>
        <w:t xml:space="preserve"> </w:t>
      </w:r>
      <w:r w:rsidR="00432110" w:rsidRPr="0038010D">
        <w:rPr>
          <w:sz w:val="27"/>
          <w:szCs w:val="27"/>
        </w:rPr>
        <w:t xml:space="preserve">3) </w:t>
      </w:r>
      <w:r w:rsidRPr="0038010D">
        <w:rPr>
          <w:color w:val="auto"/>
          <w:sz w:val="27"/>
          <w:szCs w:val="27"/>
        </w:rPr>
        <w:t>додатку «Інвестиційні проекти, спрямовані на реалізацію Програми соціально-економічного розвитку Баштанського району на 2015-</w:t>
      </w:r>
      <w:r w:rsidR="0038010D">
        <w:rPr>
          <w:color w:val="auto"/>
          <w:sz w:val="27"/>
          <w:szCs w:val="27"/>
        </w:rPr>
        <w:t xml:space="preserve">      </w:t>
      </w:r>
      <w:r w:rsidRPr="0038010D">
        <w:rPr>
          <w:color w:val="auto"/>
          <w:sz w:val="27"/>
          <w:szCs w:val="27"/>
        </w:rPr>
        <w:t>2017 роки» у новій редакції</w:t>
      </w:r>
      <w:r w:rsidRPr="0038010D">
        <w:rPr>
          <w:color w:val="auto"/>
          <w:sz w:val="27"/>
          <w:szCs w:val="27"/>
          <w:lang w:val="ru-RU"/>
        </w:rPr>
        <w:t xml:space="preserve"> </w:t>
      </w:r>
      <w:r w:rsidRPr="0038010D">
        <w:rPr>
          <w:color w:val="auto"/>
          <w:sz w:val="27"/>
          <w:szCs w:val="27"/>
        </w:rPr>
        <w:t>(д</w:t>
      </w:r>
      <w:proofErr w:type="spellStart"/>
      <w:r w:rsidR="00183E11">
        <w:rPr>
          <w:color w:val="auto"/>
          <w:sz w:val="27"/>
          <w:szCs w:val="27"/>
          <w:lang w:val="ru-RU"/>
        </w:rPr>
        <w:t>одаток</w:t>
      </w:r>
      <w:proofErr w:type="spellEnd"/>
      <w:r w:rsidRPr="0038010D">
        <w:rPr>
          <w:color w:val="auto"/>
          <w:sz w:val="27"/>
          <w:szCs w:val="27"/>
        </w:rPr>
        <w:t>).</w:t>
      </w:r>
    </w:p>
    <w:p w:rsidR="00BD286B" w:rsidRPr="00363B01" w:rsidRDefault="00BD286B" w:rsidP="0038010D">
      <w:pPr>
        <w:ind w:right="-143" w:firstLine="567"/>
        <w:jc w:val="both"/>
        <w:rPr>
          <w:color w:val="auto"/>
          <w:sz w:val="16"/>
          <w:szCs w:val="16"/>
        </w:rPr>
      </w:pPr>
    </w:p>
    <w:p w:rsidR="00BD286B" w:rsidRPr="00BD286B" w:rsidRDefault="00BD286B" w:rsidP="0038010D">
      <w:pPr>
        <w:ind w:right="-143" w:firstLine="567"/>
        <w:jc w:val="both"/>
      </w:pPr>
      <w:r w:rsidRPr="00BD286B">
        <w:t>3. Депутатський запит з даного питання вважати виконани</w:t>
      </w:r>
      <w:r w:rsidR="00183E11">
        <w:t>м</w:t>
      </w:r>
      <w:r w:rsidRPr="00BD286B">
        <w:t>.</w:t>
      </w:r>
    </w:p>
    <w:p w:rsidR="00BD286B" w:rsidRDefault="00BD286B" w:rsidP="00BD286B">
      <w:pPr>
        <w:ind w:right="-143"/>
        <w:jc w:val="both"/>
      </w:pPr>
    </w:p>
    <w:p w:rsidR="00183E11" w:rsidRPr="00183E11" w:rsidRDefault="00183E11" w:rsidP="00BD286B">
      <w:pPr>
        <w:ind w:right="-143"/>
        <w:jc w:val="both"/>
        <w:rPr>
          <w:sz w:val="16"/>
          <w:szCs w:val="16"/>
        </w:rPr>
      </w:pPr>
    </w:p>
    <w:p w:rsidR="00C42DFE" w:rsidRPr="00BD286B" w:rsidRDefault="00BD286B" w:rsidP="0038010D">
      <w:pPr>
        <w:ind w:right="-143"/>
        <w:jc w:val="both"/>
      </w:pPr>
      <w:r w:rsidRPr="00BD286B">
        <w:t>Голова районної ради                                                           А.Л.Петров</w:t>
      </w:r>
    </w:p>
    <w:sectPr w:rsidR="00C42DFE" w:rsidRPr="00BD286B" w:rsidSect="007B33AC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4BCF" w:rsidRDefault="00724BCF" w:rsidP="00E17AB7">
      <w:r>
        <w:separator/>
      </w:r>
    </w:p>
  </w:endnote>
  <w:endnote w:type="continuationSeparator" w:id="1">
    <w:p w:rsidR="00724BCF" w:rsidRDefault="00724BCF" w:rsidP="00E17A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4BCF" w:rsidRDefault="00724BCF" w:rsidP="00E17AB7">
      <w:r>
        <w:separator/>
      </w:r>
    </w:p>
  </w:footnote>
  <w:footnote w:type="continuationSeparator" w:id="1">
    <w:p w:rsidR="00724BCF" w:rsidRDefault="00724BCF" w:rsidP="00E17A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BF9" w:rsidRDefault="00741D55">
    <w:pPr>
      <w:pStyle w:val="a5"/>
      <w:jc w:val="center"/>
    </w:pPr>
    <w:r>
      <w:fldChar w:fldCharType="begin"/>
    </w:r>
    <w:r w:rsidR="00385506">
      <w:instrText xml:space="preserve"> PAGE   \* MERGEFORMAT </w:instrText>
    </w:r>
    <w:r>
      <w:fldChar w:fldCharType="separate"/>
    </w:r>
    <w:r w:rsidR="0038010D">
      <w:rPr>
        <w:noProof/>
      </w:rPr>
      <w:t>2</w:t>
    </w:r>
    <w:r>
      <w:fldChar w:fldCharType="end"/>
    </w:r>
  </w:p>
  <w:p w:rsidR="00AD2BF9" w:rsidRDefault="00183E1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86B"/>
    <w:rsid w:val="00003171"/>
    <w:rsid w:val="000D7EB1"/>
    <w:rsid w:val="00183E11"/>
    <w:rsid w:val="00363B01"/>
    <w:rsid w:val="0038010D"/>
    <w:rsid w:val="00385506"/>
    <w:rsid w:val="00412BB9"/>
    <w:rsid w:val="00432110"/>
    <w:rsid w:val="0045581F"/>
    <w:rsid w:val="00686F21"/>
    <w:rsid w:val="006E6D74"/>
    <w:rsid w:val="00724BCF"/>
    <w:rsid w:val="00741D55"/>
    <w:rsid w:val="007C0A71"/>
    <w:rsid w:val="008C0E41"/>
    <w:rsid w:val="00B02E20"/>
    <w:rsid w:val="00B359CE"/>
    <w:rsid w:val="00BD286B"/>
    <w:rsid w:val="00C42DFE"/>
    <w:rsid w:val="00D15BC3"/>
    <w:rsid w:val="00E17AB7"/>
    <w:rsid w:val="00EB1B36"/>
    <w:rsid w:val="00EF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6B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86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D286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D28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286B"/>
    <w:rPr>
      <w:rFonts w:ascii="Times New Roman" w:eastAsia="Times New Roman" w:hAnsi="Times New Roman" w:cs="Times New Roman"/>
      <w:color w:val="000000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Admin</cp:lastModifiedBy>
  <cp:revision>13</cp:revision>
  <cp:lastPrinted>2016-10-25T08:08:00Z</cp:lastPrinted>
  <dcterms:created xsi:type="dcterms:W3CDTF">2016-06-21T05:58:00Z</dcterms:created>
  <dcterms:modified xsi:type="dcterms:W3CDTF">2016-10-25T13:52:00Z</dcterms:modified>
</cp:coreProperties>
</file>